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ABF" w:rsidRDefault="00803A0C" w:rsidP="00936294">
      <w:pPr>
        <w:spacing w:after="0" w:line="240" w:lineRule="auto"/>
        <w:ind w:firstLine="709"/>
        <w:jc w:val="center"/>
        <w:rPr>
          <w:rFonts w:ascii="Times New Roman" w:eastAsia="Calibri" w:hAnsi="Times New Roman" w:cs="Times New Roman"/>
          <w:b/>
          <w:spacing w:val="2"/>
          <w:sz w:val="24"/>
          <w:szCs w:val="24"/>
          <w:lang w:val="ky-KG"/>
        </w:rPr>
      </w:pPr>
      <w:bookmarkStart w:id="0" w:name="_GoBack"/>
      <w:bookmarkEnd w:id="0"/>
      <w:r w:rsidRPr="0005389E">
        <w:rPr>
          <w:rFonts w:ascii="Times New Roman" w:eastAsia="Calibri" w:hAnsi="Times New Roman" w:cs="Times New Roman"/>
          <w:b/>
          <w:sz w:val="24"/>
          <w:szCs w:val="24"/>
          <w:lang w:val="ky-KG"/>
        </w:rPr>
        <w:t xml:space="preserve">“Мамлекеттик сатып алуулар </w:t>
      </w:r>
      <w:r w:rsidRPr="0005389E">
        <w:rPr>
          <w:rFonts w:ascii="Times New Roman" w:eastAsia="Calibri" w:hAnsi="Times New Roman" w:cs="Times New Roman"/>
          <w:b/>
          <w:spacing w:val="2"/>
          <w:sz w:val="24"/>
          <w:szCs w:val="24"/>
          <w:lang w:val="ky-KG"/>
        </w:rPr>
        <w:t xml:space="preserve">жөнүндө” </w:t>
      </w:r>
    </w:p>
    <w:p w:rsidR="00936294" w:rsidRDefault="00803A0C" w:rsidP="00936294">
      <w:pPr>
        <w:spacing w:after="0" w:line="240" w:lineRule="auto"/>
        <w:ind w:firstLine="709"/>
        <w:jc w:val="center"/>
        <w:rPr>
          <w:rFonts w:ascii="Times New Roman" w:eastAsia="Times New Roman" w:hAnsi="Times New Roman" w:cs="Times New Roman"/>
          <w:b/>
          <w:spacing w:val="2"/>
          <w:sz w:val="24"/>
          <w:szCs w:val="24"/>
          <w:lang w:val="ky-KG" w:eastAsia="ru-RU"/>
        </w:rPr>
      </w:pPr>
      <w:r w:rsidRPr="0005389E">
        <w:rPr>
          <w:rFonts w:ascii="Times New Roman" w:eastAsia="Times New Roman" w:hAnsi="Times New Roman" w:cs="Times New Roman"/>
          <w:b/>
          <w:spacing w:val="2"/>
          <w:sz w:val="24"/>
          <w:szCs w:val="24"/>
          <w:lang w:val="ky-KG" w:eastAsia="ru-RU"/>
        </w:rPr>
        <w:t>Кыргыз Республикасынын Мыйзамын</w:t>
      </w:r>
      <w:r w:rsidR="00936294">
        <w:rPr>
          <w:rFonts w:ascii="Times New Roman" w:eastAsia="Times New Roman" w:hAnsi="Times New Roman" w:cs="Times New Roman"/>
          <w:b/>
          <w:spacing w:val="2"/>
          <w:sz w:val="24"/>
          <w:szCs w:val="24"/>
          <w:lang w:val="ky-KG" w:eastAsia="ru-RU"/>
        </w:rPr>
        <w:t>ын</w:t>
      </w:r>
      <w:r w:rsidRPr="0005389E">
        <w:rPr>
          <w:rFonts w:ascii="Times New Roman" w:eastAsia="Times New Roman" w:hAnsi="Times New Roman" w:cs="Times New Roman"/>
          <w:b/>
          <w:spacing w:val="2"/>
          <w:sz w:val="24"/>
          <w:szCs w:val="24"/>
          <w:lang w:val="ky-KG" w:eastAsia="ru-RU"/>
        </w:rPr>
        <w:t xml:space="preserve"> </w:t>
      </w:r>
      <w:r>
        <w:rPr>
          <w:rFonts w:ascii="Times New Roman" w:eastAsia="Times New Roman" w:hAnsi="Times New Roman" w:cs="Times New Roman"/>
          <w:b/>
          <w:spacing w:val="2"/>
          <w:sz w:val="24"/>
          <w:szCs w:val="24"/>
          <w:lang w:val="ky-KG" w:eastAsia="ru-RU"/>
        </w:rPr>
        <w:t>долбооруна</w:t>
      </w:r>
    </w:p>
    <w:p w:rsidR="00803A0C" w:rsidRPr="0005389E" w:rsidRDefault="00936294" w:rsidP="00936294">
      <w:pPr>
        <w:spacing w:after="0" w:line="240" w:lineRule="auto"/>
        <w:ind w:firstLine="709"/>
        <w:jc w:val="center"/>
        <w:rPr>
          <w:rFonts w:ascii="Times New Roman" w:eastAsia="Calibri" w:hAnsi="Times New Roman" w:cs="Times New Roman"/>
          <w:b/>
          <w:sz w:val="24"/>
          <w:szCs w:val="24"/>
          <w:lang w:val="ky-KG"/>
        </w:rPr>
      </w:pPr>
      <w:r>
        <w:rPr>
          <w:rFonts w:ascii="Times New Roman" w:eastAsia="Times New Roman" w:hAnsi="Times New Roman" w:cs="Times New Roman"/>
          <w:b/>
          <w:spacing w:val="2"/>
          <w:sz w:val="24"/>
          <w:szCs w:val="24"/>
          <w:lang w:val="ky-KG" w:eastAsia="ru-RU"/>
        </w:rPr>
        <w:t>НЕГИЗДЕМЕ-МААЛЫМКАТ</w:t>
      </w:r>
    </w:p>
    <w:p w:rsidR="00803A0C" w:rsidRPr="0005389E" w:rsidRDefault="00803A0C" w:rsidP="00803A0C">
      <w:pPr>
        <w:spacing w:after="0" w:line="240" w:lineRule="auto"/>
        <w:ind w:firstLine="709"/>
        <w:jc w:val="center"/>
        <w:rPr>
          <w:rFonts w:ascii="Times New Roman" w:eastAsia="Calibri" w:hAnsi="Times New Roman" w:cs="Times New Roman"/>
          <w:b/>
          <w:bCs/>
          <w:sz w:val="24"/>
          <w:szCs w:val="24"/>
          <w:lang w:val="ky-KG"/>
        </w:rPr>
      </w:pPr>
    </w:p>
    <w:p w:rsidR="00803A0C" w:rsidRPr="0005389E" w:rsidRDefault="00803A0C" w:rsidP="00073ABF">
      <w:pPr>
        <w:numPr>
          <w:ilvl w:val="0"/>
          <w:numId w:val="1"/>
        </w:numPr>
        <w:spacing w:after="0" w:line="240" w:lineRule="auto"/>
        <w:ind w:left="709" w:firstLine="0"/>
        <w:jc w:val="both"/>
        <w:rPr>
          <w:rFonts w:ascii="Times New Roman" w:eastAsia="Calibri" w:hAnsi="Times New Roman" w:cs="Times New Roman"/>
          <w:b/>
          <w:sz w:val="24"/>
          <w:szCs w:val="24"/>
          <w:lang w:val="ky-KG" w:eastAsia="ru-RU"/>
        </w:rPr>
      </w:pPr>
      <w:r>
        <w:rPr>
          <w:rFonts w:ascii="Times New Roman" w:eastAsia="Calibri" w:hAnsi="Times New Roman" w:cs="Times New Roman"/>
          <w:b/>
          <w:sz w:val="24"/>
          <w:szCs w:val="24"/>
          <w:lang w:val="ky-KG"/>
        </w:rPr>
        <w:t xml:space="preserve">Долбоордун максат жана милдети </w:t>
      </w:r>
    </w:p>
    <w:p w:rsidR="00936294" w:rsidRDefault="00936294" w:rsidP="00803A0C">
      <w:pPr>
        <w:spacing w:after="0" w:line="240" w:lineRule="auto"/>
        <w:ind w:firstLine="709"/>
        <w:jc w:val="both"/>
        <w:rPr>
          <w:rFonts w:ascii="Times New Roman" w:eastAsia="Calibri" w:hAnsi="Times New Roman" w:cs="Times New Roman"/>
          <w:sz w:val="24"/>
          <w:szCs w:val="24"/>
          <w:lang w:val="ky-KG"/>
        </w:rPr>
      </w:pPr>
      <w:r w:rsidRPr="00936294">
        <w:rPr>
          <w:rFonts w:ascii="Times New Roman" w:eastAsia="Calibri" w:hAnsi="Times New Roman" w:cs="Times New Roman"/>
          <w:sz w:val="24"/>
          <w:szCs w:val="24"/>
          <w:lang w:val="ky-KG"/>
        </w:rPr>
        <w:t xml:space="preserve">“Мамлекеттик сатып алуулар жөнүндө” Кыргыз Республикасынын Мыйзамынын долбоору (мындан ары – Мыйзам долбоору) мамлекеттик сатып алуулар </w:t>
      </w:r>
      <w:r>
        <w:rPr>
          <w:rFonts w:ascii="Times New Roman" w:eastAsia="Calibri" w:hAnsi="Times New Roman" w:cs="Times New Roman"/>
          <w:sz w:val="24"/>
          <w:szCs w:val="24"/>
          <w:lang w:val="ky-KG"/>
        </w:rPr>
        <w:t>тутумун</w:t>
      </w:r>
      <w:r w:rsidRPr="00936294">
        <w:rPr>
          <w:rFonts w:ascii="Times New Roman" w:eastAsia="Calibri" w:hAnsi="Times New Roman" w:cs="Times New Roman"/>
          <w:sz w:val="24"/>
          <w:szCs w:val="24"/>
          <w:lang w:val="ky-KG"/>
        </w:rPr>
        <w:t xml:space="preserve"> өркүндөтүү жана алдыңкы тажрыйбаны киргизүү, ошондой эле мамлекеттик сатып алуулардын жол-жоболорун жөнөкөйлөтүү жана коррупцияны минималдаштыруу максатында иштелип чыккан.</w:t>
      </w:r>
    </w:p>
    <w:p w:rsidR="00803A0C" w:rsidRPr="0005389E" w:rsidRDefault="00936294" w:rsidP="00803A0C">
      <w:pPr>
        <w:spacing w:after="0" w:line="240" w:lineRule="auto"/>
        <w:ind w:firstLine="709"/>
        <w:jc w:val="both"/>
        <w:rPr>
          <w:rFonts w:ascii="Times New Roman" w:eastAsia="Calibri" w:hAnsi="Times New Roman" w:cs="Times New Roman"/>
          <w:sz w:val="24"/>
          <w:szCs w:val="24"/>
          <w:lang w:val="ky-KG"/>
        </w:rPr>
      </w:pPr>
      <w:r w:rsidRPr="00936294">
        <w:rPr>
          <w:rFonts w:ascii="Times New Roman" w:eastAsia="Calibri" w:hAnsi="Times New Roman" w:cs="Times New Roman"/>
          <w:sz w:val="24"/>
          <w:szCs w:val="24"/>
          <w:lang w:val="ky-KG"/>
        </w:rPr>
        <w:t>Мыйзам долбоору ресурстарды эффективдүү жана үнөмдүү пайдалануу аркылуу максималдуу пайдага жетүү үчүн мамлекеттик сатып алууларды камсыз кылууга багытталган.</w:t>
      </w:r>
    </w:p>
    <w:p w:rsidR="00803A0C" w:rsidRDefault="00803A0C" w:rsidP="00073ABF">
      <w:pPr>
        <w:numPr>
          <w:ilvl w:val="0"/>
          <w:numId w:val="1"/>
        </w:numPr>
        <w:spacing w:after="0" w:line="240" w:lineRule="auto"/>
        <w:ind w:left="709" w:firstLine="0"/>
        <w:jc w:val="both"/>
        <w:rPr>
          <w:rFonts w:ascii="Times New Roman" w:eastAsia="Calibri" w:hAnsi="Times New Roman" w:cs="Times New Roman"/>
          <w:b/>
          <w:sz w:val="24"/>
          <w:szCs w:val="24"/>
          <w:lang w:val="ky-KG"/>
        </w:rPr>
      </w:pPr>
      <w:r w:rsidRPr="0005389E">
        <w:rPr>
          <w:rFonts w:ascii="Times New Roman" w:eastAsia="Calibri" w:hAnsi="Times New Roman" w:cs="Times New Roman"/>
          <w:b/>
          <w:sz w:val="24"/>
          <w:szCs w:val="24"/>
          <w:lang w:val="ky-KG"/>
        </w:rPr>
        <w:t>Баяндоо бөлүгү</w:t>
      </w:r>
    </w:p>
    <w:p w:rsidR="00936294" w:rsidRDefault="00936294" w:rsidP="00936294">
      <w:pPr>
        <w:spacing w:after="0" w:line="240" w:lineRule="auto"/>
        <w:ind w:firstLine="708"/>
        <w:jc w:val="both"/>
        <w:rPr>
          <w:rFonts w:ascii="Times New Roman" w:eastAsia="Calibri" w:hAnsi="Times New Roman" w:cs="Times New Roman"/>
          <w:sz w:val="24"/>
          <w:szCs w:val="24"/>
          <w:lang w:val="ky-KG"/>
        </w:rPr>
      </w:pPr>
      <w:r w:rsidRPr="00936294">
        <w:rPr>
          <w:rFonts w:ascii="Times New Roman" w:eastAsia="Calibri" w:hAnsi="Times New Roman" w:cs="Times New Roman"/>
          <w:sz w:val="24"/>
          <w:szCs w:val="24"/>
          <w:lang w:val="ky-KG"/>
        </w:rPr>
        <w:t>Бүгүнкү күндө Кыргыз Республикасы экономикалык өсүшкө,</w:t>
      </w:r>
      <w:r>
        <w:rPr>
          <w:rFonts w:ascii="Times New Roman" w:eastAsia="Calibri" w:hAnsi="Times New Roman" w:cs="Times New Roman"/>
          <w:sz w:val="24"/>
          <w:szCs w:val="24"/>
          <w:lang w:val="ky-KG"/>
        </w:rPr>
        <w:t xml:space="preserve"> мамлекеттик</w:t>
      </w:r>
      <w:r w:rsidRPr="00936294">
        <w:rPr>
          <w:rFonts w:ascii="Times New Roman" w:eastAsia="Calibri" w:hAnsi="Times New Roman" w:cs="Times New Roman"/>
          <w:sz w:val="24"/>
          <w:szCs w:val="24"/>
          <w:lang w:val="ky-KG"/>
        </w:rPr>
        <w:t xml:space="preserve"> башкарууга, мамлекеттик кызматтардын сапатына, бизнес жүргүзүү ыкмаларына жана адамдардын жашоо образына оң таасирин тийгизген санариптик технологияларды өнүктүрүү боюнча күч-аракетин активдештирүүсү зарыл.</w:t>
      </w:r>
    </w:p>
    <w:p w:rsidR="00936294" w:rsidRDefault="00936294" w:rsidP="00936294">
      <w:pPr>
        <w:spacing w:after="0" w:line="240" w:lineRule="auto"/>
        <w:ind w:firstLine="708"/>
        <w:jc w:val="both"/>
        <w:rPr>
          <w:rFonts w:ascii="Times New Roman" w:eastAsia="Calibri" w:hAnsi="Times New Roman" w:cs="Times New Roman"/>
          <w:sz w:val="24"/>
          <w:szCs w:val="24"/>
          <w:lang w:val="ky-KG"/>
        </w:rPr>
      </w:pPr>
      <w:r w:rsidRPr="00936294">
        <w:rPr>
          <w:rFonts w:ascii="Times New Roman" w:eastAsia="Calibri" w:hAnsi="Times New Roman" w:cs="Times New Roman"/>
          <w:sz w:val="24"/>
          <w:szCs w:val="24"/>
          <w:lang w:val="ky-KG"/>
        </w:rPr>
        <w:t xml:space="preserve">Өз кезегинде мамлекеттик сатып алуулар </w:t>
      </w:r>
      <w:r>
        <w:rPr>
          <w:rFonts w:ascii="Times New Roman" w:eastAsia="Calibri" w:hAnsi="Times New Roman" w:cs="Times New Roman"/>
          <w:sz w:val="24"/>
          <w:szCs w:val="24"/>
          <w:lang w:val="ky-KG"/>
        </w:rPr>
        <w:t>тутумун</w:t>
      </w:r>
      <w:r w:rsidRPr="00936294">
        <w:rPr>
          <w:rFonts w:ascii="Times New Roman" w:eastAsia="Calibri" w:hAnsi="Times New Roman" w:cs="Times New Roman"/>
          <w:sz w:val="24"/>
          <w:szCs w:val="24"/>
          <w:lang w:val="ky-KG"/>
        </w:rPr>
        <w:t xml:space="preserve"> өркүндөтүү жана натыйжалуулугун жогорулатуу</w:t>
      </w:r>
      <w:r>
        <w:rPr>
          <w:rFonts w:ascii="Times New Roman" w:eastAsia="Calibri" w:hAnsi="Times New Roman" w:cs="Times New Roman"/>
          <w:sz w:val="24"/>
          <w:szCs w:val="24"/>
          <w:lang w:val="ky-KG"/>
        </w:rPr>
        <w:t>,</w:t>
      </w:r>
      <w:r w:rsidRPr="00936294">
        <w:rPr>
          <w:rFonts w:ascii="Times New Roman" w:eastAsia="Calibri" w:hAnsi="Times New Roman" w:cs="Times New Roman"/>
          <w:sz w:val="24"/>
          <w:szCs w:val="24"/>
          <w:lang w:val="ky-KG"/>
        </w:rPr>
        <w:t xml:space="preserve"> мамлекеттик сатып алуулар чөйрөсүндөгү мыйзамдык базаны жана мамлекеттик сатып алуулардын электрондук системасын өркүндөтүү жолу менен ишке ашырылат.</w:t>
      </w:r>
    </w:p>
    <w:p w:rsidR="00936294" w:rsidRDefault="00936294" w:rsidP="00936294">
      <w:pPr>
        <w:spacing w:after="0" w:line="240" w:lineRule="auto"/>
        <w:ind w:firstLine="708"/>
        <w:jc w:val="both"/>
        <w:rPr>
          <w:rFonts w:ascii="Times New Roman" w:eastAsia="Calibri" w:hAnsi="Times New Roman" w:cs="Times New Roman"/>
          <w:sz w:val="24"/>
          <w:szCs w:val="24"/>
          <w:lang w:val="ky-KG"/>
        </w:rPr>
      </w:pPr>
      <w:r w:rsidRPr="00936294">
        <w:rPr>
          <w:rFonts w:ascii="Times New Roman" w:eastAsia="Calibri" w:hAnsi="Times New Roman" w:cs="Times New Roman"/>
          <w:sz w:val="24"/>
          <w:szCs w:val="24"/>
          <w:lang w:val="ky-KG"/>
        </w:rPr>
        <w:t xml:space="preserve">Электрондук сатып алуу платформасын колдонуу мамлекеттик сатып алуулардын кагаз түрүндөгү жол-жоболорунан ачык артыкчылыктарын көрсөттү. </w:t>
      </w:r>
      <w:r>
        <w:rPr>
          <w:rFonts w:ascii="Times New Roman" w:eastAsia="Calibri" w:hAnsi="Times New Roman" w:cs="Times New Roman"/>
          <w:sz w:val="24"/>
          <w:szCs w:val="24"/>
          <w:lang w:val="ky-KG"/>
        </w:rPr>
        <w:t>Себеби м</w:t>
      </w:r>
      <w:r w:rsidRPr="00936294">
        <w:rPr>
          <w:rFonts w:ascii="Times New Roman" w:eastAsia="Calibri" w:hAnsi="Times New Roman" w:cs="Times New Roman"/>
          <w:sz w:val="24"/>
          <w:szCs w:val="24"/>
          <w:lang w:val="ky-KG"/>
        </w:rPr>
        <w:t xml:space="preserve">амлекеттик сатып алуулардын электрондук </w:t>
      </w:r>
      <w:r>
        <w:rPr>
          <w:rFonts w:ascii="Times New Roman" w:eastAsia="Calibri" w:hAnsi="Times New Roman" w:cs="Times New Roman"/>
          <w:sz w:val="24"/>
          <w:szCs w:val="24"/>
          <w:lang w:val="ky-KG"/>
        </w:rPr>
        <w:t>тутуму</w:t>
      </w:r>
      <w:r w:rsidRPr="00936294">
        <w:rPr>
          <w:rFonts w:ascii="Times New Roman" w:eastAsia="Calibri" w:hAnsi="Times New Roman" w:cs="Times New Roman"/>
          <w:sz w:val="24"/>
          <w:szCs w:val="24"/>
          <w:lang w:val="ky-KG"/>
        </w:rPr>
        <w:t xml:space="preserve"> сатып алуулардын жана келишимдер жөнүндө маалыматтын айкындуулугун жогорулатат, ошондой эле коррупциялык жана алдамчылык схемалар үчүн азыраак мүмкүнчүлүктөрдү камсыз кылат.</w:t>
      </w:r>
    </w:p>
    <w:p w:rsidR="00936294" w:rsidRDefault="00936294" w:rsidP="00936294">
      <w:pPr>
        <w:spacing w:after="0" w:line="240" w:lineRule="auto"/>
        <w:ind w:firstLine="708"/>
        <w:jc w:val="both"/>
        <w:rPr>
          <w:rFonts w:ascii="Times New Roman" w:eastAsia="Calibri" w:hAnsi="Times New Roman" w:cs="Times New Roman"/>
          <w:sz w:val="24"/>
          <w:szCs w:val="24"/>
          <w:lang w:val="ky-KG"/>
        </w:rPr>
      </w:pPr>
      <w:r w:rsidRPr="00936294">
        <w:rPr>
          <w:rFonts w:ascii="Times New Roman" w:eastAsia="Calibri" w:hAnsi="Times New Roman" w:cs="Times New Roman"/>
          <w:sz w:val="24"/>
          <w:szCs w:val="24"/>
          <w:lang w:val="ky-KG"/>
        </w:rPr>
        <w:t>Жетишилген прогресске жана ачыктыкты камсыздоо аркылуу катышуучулардын ортосунда атаандаштыктын күчөшүнө карабастан, бир катар көйгөйлөр бар, анткени мамлекеттик сатып алууларды өткөрүүнүн колдонуудагы тартиби бардык катышуучулар үчүн ачык-айкындуулукту дайыма эле камсыз кыла албайт.</w:t>
      </w:r>
      <w:r w:rsidR="00A87920">
        <w:rPr>
          <w:rFonts w:ascii="Times New Roman" w:eastAsia="Calibri" w:hAnsi="Times New Roman" w:cs="Times New Roman"/>
          <w:sz w:val="24"/>
          <w:szCs w:val="24"/>
          <w:lang w:val="ky-KG"/>
        </w:rPr>
        <w:t xml:space="preserve"> </w:t>
      </w:r>
      <w:r w:rsidR="00A87920" w:rsidRPr="00A87920">
        <w:rPr>
          <w:rFonts w:ascii="Times New Roman" w:eastAsia="Calibri" w:hAnsi="Times New Roman" w:cs="Times New Roman"/>
          <w:sz w:val="24"/>
          <w:szCs w:val="24"/>
          <w:lang w:val="ky-KG"/>
        </w:rPr>
        <w:t>Бул, өз кезегинде, мамлекеттик сатып алуулардын айрым жол-жоболорунда ачык-айкындуулуктун жоктугуна алып келет, бул дагы коррупциялык жагдайлардын потенциалын жаратат.</w:t>
      </w:r>
    </w:p>
    <w:p w:rsidR="00A87920" w:rsidRDefault="00A87920" w:rsidP="00936294">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Ош</w:t>
      </w:r>
      <w:r>
        <w:rPr>
          <w:rFonts w:ascii="Times New Roman" w:eastAsia="Calibri" w:hAnsi="Times New Roman" w:cs="Times New Roman"/>
          <w:sz w:val="24"/>
          <w:szCs w:val="24"/>
          <w:lang w:val="ky-KG"/>
        </w:rPr>
        <w:t>ондой эле товарларды сапаттуу, өз убагында жеткирүү</w:t>
      </w:r>
      <w:r w:rsidRPr="00A87920">
        <w:rPr>
          <w:rFonts w:ascii="Times New Roman" w:eastAsia="Calibri" w:hAnsi="Times New Roman" w:cs="Times New Roman"/>
          <w:sz w:val="24"/>
          <w:szCs w:val="24"/>
          <w:lang w:val="ky-KG"/>
        </w:rPr>
        <w:t>г</w:t>
      </w:r>
      <w:r>
        <w:rPr>
          <w:rFonts w:ascii="Times New Roman" w:eastAsia="Calibri" w:hAnsi="Times New Roman" w:cs="Times New Roman"/>
          <w:sz w:val="24"/>
          <w:szCs w:val="24"/>
          <w:lang w:val="ky-KG"/>
        </w:rPr>
        <w:t>ө</w:t>
      </w:r>
      <w:r w:rsidRPr="00A87920">
        <w:rPr>
          <w:rFonts w:ascii="Times New Roman" w:eastAsia="Calibri" w:hAnsi="Times New Roman" w:cs="Times New Roman"/>
          <w:sz w:val="24"/>
          <w:szCs w:val="24"/>
          <w:lang w:val="ky-KG"/>
        </w:rPr>
        <w:t>, жумуштард</w:t>
      </w:r>
      <w:r>
        <w:rPr>
          <w:rFonts w:ascii="Times New Roman" w:eastAsia="Calibri" w:hAnsi="Times New Roman" w:cs="Times New Roman"/>
          <w:sz w:val="24"/>
          <w:szCs w:val="24"/>
          <w:lang w:val="ky-KG"/>
        </w:rPr>
        <w:t>ы аткарууга жана кызмат көрсөтүү</w:t>
      </w:r>
      <w:r w:rsidRPr="00A87920">
        <w:rPr>
          <w:rFonts w:ascii="Times New Roman" w:eastAsia="Calibri" w:hAnsi="Times New Roman" w:cs="Times New Roman"/>
          <w:sz w:val="24"/>
          <w:szCs w:val="24"/>
          <w:lang w:val="ky-KG"/>
        </w:rPr>
        <w:t>г</w:t>
      </w:r>
      <w:r>
        <w:rPr>
          <w:rFonts w:ascii="Times New Roman" w:eastAsia="Calibri" w:hAnsi="Times New Roman" w:cs="Times New Roman"/>
          <w:sz w:val="24"/>
          <w:szCs w:val="24"/>
          <w:lang w:val="ky-KG"/>
        </w:rPr>
        <w:t>ө</w:t>
      </w:r>
      <w:r w:rsidRPr="00A87920">
        <w:rPr>
          <w:rFonts w:ascii="Times New Roman" w:eastAsia="Calibri" w:hAnsi="Times New Roman" w:cs="Times New Roman"/>
          <w:sz w:val="24"/>
          <w:szCs w:val="24"/>
          <w:lang w:val="ky-KG"/>
        </w:rPr>
        <w:t xml:space="preserve"> жетиш</w:t>
      </w:r>
      <w:r>
        <w:rPr>
          <w:rFonts w:ascii="Times New Roman" w:eastAsia="Calibri" w:hAnsi="Times New Roman" w:cs="Times New Roman"/>
          <w:sz w:val="24"/>
          <w:szCs w:val="24"/>
          <w:lang w:val="ky-KG"/>
        </w:rPr>
        <w:t>үү</w:t>
      </w:r>
      <w:r w:rsidRPr="00A87920">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ү</w:t>
      </w:r>
      <w:r w:rsidRPr="00A87920">
        <w:rPr>
          <w:rFonts w:ascii="Times New Roman" w:eastAsia="Calibri" w:hAnsi="Times New Roman" w:cs="Times New Roman"/>
          <w:sz w:val="24"/>
          <w:szCs w:val="24"/>
          <w:lang w:val="ky-KG"/>
        </w:rPr>
        <w:t>ч</w:t>
      </w:r>
      <w:r>
        <w:rPr>
          <w:rFonts w:ascii="Times New Roman" w:eastAsia="Calibri" w:hAnsi="Times New Roman" w:cs="Times New Roman"/>
          <w:sz w:val="24"/>
          <w:szCs w:val="24"/>
          <w:lang w:val="ky-KG"/>
        </w:rPr>
        <w:t>ү</w:t>
      </w:r>
      <w:r w:rsidRPr="00A87920">
        <w:rPr>
          <w:rFonts w:ascii="Times New Roman" w:eastAsia="Calibri" w:hAnsi="Times New Roman" w:cs="Times New Roman"/>
          <w:sz w:val="24"/>
          <w:szCs w:val="24"/>
          <w:lang w:val="ky-KG"/>
        </w:rPr>
        <w:t>н с</w:t>
      </w:r>
      <w:r>
        <w:rPr>
          <w:rFonts w:ascii="Times New Roman" w:eastAsia="Calibri" w:hAnsi="Times New Roman" w:cs="Times New Roman"/>
          <w:sz w:val="24"/>
          <w:szCs w:val="24"/>
          <w:lang w:val="ky-KG"/>
        </w:rPr>
        <w:t>атып алуучу уюмдардын келишим тү</w:t>
      </w:r>
      <w:r w:rsidRPr="00A87920">
        <w:rPr>
          <w:rFonts w:ascii="Times New Roman" w:eastAsia="Calibri" w:hAnsi="Times New Roman" w:cs="Times New Roman"/>
          <w:sz w:val="24"/>
          <w:szCs w:val="24"/>
          <w:lang w:val="ky-KG"/>
        </w:rPr>
        <w:t>з</w:t>
      </w:r>
      <w:r>
        <w:rPr>
          <w:rFonts w:ascii="Times New Roman" w:eastAsia="Calibri" w:hAnsi="Times New Roman" w:cs="Times New Roman"/>
          <w:sz w:val="24"/>
          <w:szCs w:val="24"/>
          <w:lang w:val="ky-KG"/>
        </w:rPr>
        <w:t>ү</w:t>
      </w:r>
      <w:r w:rsidRPr="00A87920">
        <w:rPr>
          <w:rFonts w:ascii="Times New Roman" w:eastAsia="Calibri" w:hAnsi="Times New Roman" w:cs="Times New Roman"/>
          <w:sz w:val="24"/>
          <w:szCs w:val="24"/>
          <w:lang w:val="ky-KG"/>
        </w:rPr>
        <w:t>лг</w:t>
      </w:r>
      <w:r>
        <w:rPr>
          <w:rFonts w:ascii="Times New Roman" w:eastAsia="Calibri" w:hAnsi="Times New Roman" w:cs="Times New Roman"/>
          <w:sz w:val="24"/>
          <w:szCs w:val="24"/>
          <w:lang w:val="ky-KG"/>
        </w:rPr>
        <w:t>ө</w:t>
      </w:r>
      <w:r w:rsidRPr="00A87920">
        <w:rPr>
          <w:rFonts w:ascii="Times New Roman" w:eastAsia="Calibri" w:hAnsi="Times New Roman" w:cs="Times New Roman"/>
          <w:sz w:val="24"/>
          <w:szCs w:val="24"/>
          <w:lang w:val="ky-KG"/>
        </w:rPr>
        <w:t>нд</w:t>
      </w:r>
      <w:r>
        <w:rPr>
          <w:rFonts w:ascii="Times New Roman" w:eastAsia="Calibri" w:hAnsi="Times New Roman" w:cs="Times New Roman"/>
          <w:sz w:val="24"/>
          <w:szCs w:val="24"/>
          <w:lang w:val="ky-KG"/>
        </w:rPr>
        <w:t>ө</w:t>
      </w:r>
      <w:r w:rsidRPr="00A87920">
        <w:rPr>
          <w:rFonts w:ascii="Times New Roman" w:eastAsia="Calibri" w:hAnsi="Times New Roman" w:cs="Times New Roman"/>
          <w:sz w:val="24"/>
          <w:szCs w:val="24"/>
          <w:lang w:val="ky-KG"/>
        </w:rPr>
        <w:t>н кийин келишимдин аткарылышынын ж</w:t>
      </w:r>
      <w:r>
        <w:rPr>
          <w:rFonts w:ascii="Times New Roman" w:eastAsia="Calibri" w:hAnsi="Times New Roman" w:cs="Times New Roman"/>
          <w:sz w:val="24"/>
          <w:szCs w:val="24"/>
          <w:lang w:val="ky-KG"/>
        </w:rPr>
        <w:t>ү</w:t>
      </w:r>
      <w:r w:rsidRPr="00A87920">
        <w:rPr>
          <w:rFonts w:ascii="Times New Roman" w:eastAsia="Calibri" w:hAnsi="Times New Roman" w:cs="Times New Roman"/>
          <w:sz w:val="24"/>
          <w:szCs w:val="24"/>
          <w:lang w:val="ky-KG"/>
        </w:rPr>
        <w:t>р</w:t>
      </w:r>
      <w:r>
        <w:rPr>
          <w:rFonts w:ascii="Times New Roman" w:eastAsia="Calibri" w:hAnsi="Times New Roman" w:cs="Times New Roman"/>
          <w:sz w:val="24"/>
          <w:szCs w:val="24"/>
          <w:lang w:val="ky-KG"/>
        </w:rPr>
        <w:t>үшү</w:t>
      </w:r>
      <w:r w:rsidRPr="00A87920">
        <w:rPr>
          <w:rFonts w:ascii="Times New Roman" w:eastAsia="Calibri" w:hAnsi="Times New Roman" w:cs="Times New Roman"/>
          <w:sz w:val="24"/>
          <w:szCs w:val="24"/>
          <w:lang w:val="ky-KG"/>
        </w:rPr>
        <w:t>н</w:t>
      </w:r>
      <w:r>
        <w:rPr>
          <w:rFonts w:ascii="Times New Roman" w:eastAsia="Calibri" w:hAnsi="Times New Roman" w:cs="Times New Roman"/>
          <w:sz w:val="24"/>
          <w:szCs w:val="24"/>
          <w:lang w:val="ky-KG"/>
        </w:rPr>
        <w:t>ө</w:t>
      </w:r>
      <w:r w:rsidRPr="00A87920">
        <w:rPr>
          <w:rFonts w:ascii="Times New Roman" w:eastAsia="Calibri" w:hAnsi="Times New Roman" w:cs="Times New Roman"/>
          <w:sz w:val="24"/>
          <w:szCs w:val="24"/>
          <w:lang w:val="ky-KG"/>
        </w:rPr>
        <w:t xml:space="preserve"> контрол</w:t>
      </w:r>
      <w:r>
        <w:rPr>
          <w:rFonts w:ascii="Times New Roman" w:eastAsia="Calibri" w:hAnsi="Times New Roman" w:cs="Times New Roman"/>
          <w:sz w:val="24"/>
          <w:szCs w:val="24"/>
          <w:lang w:val="ky-KG"/>
        </w:rPr>
        <w:t>ь</w:t>
      </w:r>
      <w:r w:rsidRPr="00A87920">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жүргүзүү</w:t>
      </w:r>
      <w:r w:rsidRPr="00A87920">
        <w:rPr>
          <w:rFonts w:ascii="Times New Roman" w:eastAsia="Calibri" w:hAnsi="Times New Roman" w:cs="Times New Roman"/>
          <w:sz w:val="24"/>
          <w:szCs w:val="24"/>
          <w:lang w:val="ky-KG"/>
        </w:rPr>
        <w:t xml:space="preserve"> маанил</w:t>
      </w:r>
      <w:r>
        <w:rPr>
          <w:rFonts w:ascii="Times New Roman" w:eastAsia="Calibri" w:hAnsi="Times New Roman" w:cs="Times New Roman"/>
          <w:sz w:val="24"/>
          <w:szCs w:val="24"/>
          <w:lang w:val="ky-KG"/>
        </w:rPr>
        <w:t>үү</w:t>
      </w:r>
      <w:r w:rsidRPr="00A87920">
        <w:rPr>
          <w:rFonts w:ascii="Times New Roman" w:eastAsia="Calibri" w:hAnsi="Times New Roman" w:cs="Times New Roman"/>
          <w:sz w:val="24"/>
          <w:szCs w:val="24"/>
          <w:lang w:val="ky-KG"/>
        </w:rPr>
        <w:t>.</w:t>
      </w:r>
    </w:p>
    <w:p w:rsidR="00A87920" w:rsidRDefault="00A87920" w:rsidP="00936294">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Өз кезегинде азыркы мамлекеттик сатып алуулар системасында бир катар көйгөйлөр бар, мисалы:</w:t>
      </w:r>
    </w:p>
    <w:p w:rsidR="00A87920" w:rsidRPr="00A87920" w:rsidRDefault="00A87920" w:rsidP="00A87920">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 сапатсыз пландаштыруу;</w:t>
      </w:r>
    </w:p>
    <w:p w:rsidR="00A87920" w:rsidRPr="00A87920" w:rsidRDefault="00A87920" w:rsidP="00A87920">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 татаал, ишке ашырылбаган механизмдер;</w:t>
      </w:r>
    </w:p>
    <w:p w:rsidR="00A87920" w:rsidRPr="00A87920" w:rsidRDefault="00A87920" w:rsidP="00A87920">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 сатып алуу процедураларынын узак мөөнөттөрү;</w:t>
      </w:r>
    </w:p>
    <w:p w:rsidR="00A87920" w:rsidRPr="00A87920" w:rsidRDefault="00A87920" w:rsidP="00A87920">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 xml:space="preserve">- сатып алуу боюнча </w:t>
      </w:r>
      <w:r>
        <w:rPr>
          <w:rFonts w:ascii="Times New Roman" w:eastAsia="Calibri" w:hAnsi="Times New Roman" w:cs="Times New Roman"/>
          <w:sz w:val="24"/>
          <w:szCs w:val="24"/>
          <w:lang w:val="ky-KG"/>
        </w:rPr>
        <w:t>конкурстарды</w:t>
      </w:r>
      <w:r w:rsidRPr="00A87920">
        <w:rPr>
          <w:rFonts w:ascii="Times New Roman" w:eastAsia="Calibri" w:hAnsi="Times New Roman" w:cs="Times New Roman"/>
          <w:sz w:val="24"/>
          <w:szCs w:val="24"/>
          <w:lang w:val="ky-KG"/>
        </w:rPr>
        <w:t xml:space="preserve"> жыл сайын өткөрүү зарылчылыгы;</w:t>
      </w:r>
    </w:p>
    <w:p w:rsidR="00A87920" w:rsidRPr="00A87920" w:rsidRDefault="00A87920" w:rsidP="00A87920">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 атаандаштык рынокто иштеген акционердик коомдор үчүн коммерциялык сатып алууларды жүргүзүү</w:t>
      </w:r>
      <w:r>
        <w:rPr>
          <w:rFonts w:ascii="Times New Roman" w:eastAsia="Calibri" w:hAnsi="Times New Roman" w:cs="Times New Roman"/>
          <w:sz w:val="24"/>
          <w:szCs w:val="24"/>
          <w:lang w:val="ky-KG"/>
        </w:rPr>
        <w:t xml:space="preserve"> мүмкүнчүлүгүнүн (ыкмасынын)</w:t>
      </w:r>
      <w:r w:rsidRPr="00A87920">
        <w:rPr>
          <w:rFonts w:ascii="Times New Roman" w:eastAsia="Calibri" w:hAnsi="Times New Roman" w:cs="Times New Roman"/>
          <w:sz w:val="24"/>
          <w:szCs w:val="24"/>
          <w:lang w:val="ky-KG"/>
        </w:rPr>
        <w:t xml:space="preserve"> жоктугу;</w:t>
      </w:r>
    </w:p>
    <w:p w:rsidR="00A87920" w:rsidRPr="00A87920" w:rsidRDefault="00A87920" w:rsidP="00A87920">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 келишимдик милдеттенмелерди, анын ичинде берүүчүлөр (подрядчылар) тарабынан кепилдик милдеттенмелерин адилетсиз, талаптагыдай аткарбагандыгы;</w:t>
      </w:r>
    </w:p>
    <w:p w:rsidR="00A87920" w:rsidRDefault="00A87920" w:rsidP="00A87920">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бир күндүк</w:t>
      </w:r>
      <w:r w:rsidRPr="00A87920">
        <w:rPr>
          <w:rFonts w:ascii="Times New Roman" w:eastAsia="Calibri" w:hAnsi="Times New Roman" w:cs="Times New Roman"/>
          <w:sz w:val="24"/>
          <w:szCs w:val="24"/>
          <w:lang w:val="ky-KG"/>
        </w:rPr>
        <w:t xml:space="preserve"> фирмаларды</w:t>
      </w:r>
      <w:r>
        <w:rPr>
          <w:rFonts w:ascii="Times New Roman" w:eastAsia="Calibri" w:hAnsi="Times New Roman" w:cs="Times New Roman"/>
          <w:sz w:val="24"/>
          <w:szCs w:val="24"/>
          <w:lang w:val="ky-KG"/>
        </w:rPr>
        <w:t>н</w:t>
      </w:r>
      <w:r w:rsidRPr="00A87920">
        <w:rPr>
          <w:rFonts w:ascii="Times New Roman" w:eastAsia="Calibri" w:hAnsi="Times New Roman" w:cs="Times New Roman"/>
          <w:sz w:val="24"/>
          <w:szCs w:val="24"/>
          <w:lang w:val="ky-KG"/>
        </w:rPr>
        <w:t>, ортомчу фирмаларды</w:t>
      </w:r>
      <w:r>
        <w:rPr>
          <w:rFonts w:ascii="Times New Roman" w:eastAsia="Calibri" w:hAnsi="Times New Roman" w:cs="Times New Roman"/>
          <w:sz w:val="24"/>
          <w:szCs w:val="24"/>
          <w:lang w:val="ky-KG"/>
        </w:rPr>
        <w:t>н</w:t>
      </w:r>
      <w:r w:rsidRPr="00A87920">
        <w:rPr>
          <w:rFonts w:ascii="Times New Roman" w:eastAsia="Calibri" w:hAnsi="Times New Roman" w:cs="Times New Roman"/>
          <w:sz w:val="24"/>
          <w:szCs w:val="24"/>
          <w:lang w:val="ky-KG"/>
        </w:rPr>
        <w:t xml:space="preserve"> мамлекеттик сатып алууларга катышуу</w:t>
      </w:r>
      <w:r>
        <w:rPr>
          <w:rFonts w:ascii="Times New Roman" w:eastAsia="Calibri" w:hAnsi="Times New Roman" w:cs="Times New Roman"/>
          <w:sz w:val="24"/>
          <w:szCs w:val="24"/>
          <w:lang w:val="ky-KG"/>
        </w:rPr>
        <w:t xml:space="preserve">су </w:t>
      </w:r>
      <w:r w:rsidRPr="00A87920">
        <w:rPr>
          <w:rFonts w:ascii="Times New Roman" w:eastAsia="Calibri" w:hAnsi="Times New Roman" w:cs="Times New Roman"/>
          <w:sz w:val="24"/>
          <w:szCs w:val="24"/>
          <w:lang w:val="ky-KG"/>
        </w:rPr>
        <w:t>ж.б.</w:t>
      </w:r>
    </w:p>
    <w:p w:rsidR="00A87920" w:rsidRDefault="00A87920" w:rsidP="00A87920">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Ошол эле учурда мамлекеттин жана калктын керектөөлөрүн канааттандыруу мыйзамда белгиленген ченемдерге ылайык жүргүзүлүп жаткан масштабдуу иш-чаралар болуп саналат.</w:t>
      </w:r>
      <w:r w:rsidRPr="00A87920">
        <w:rPr>
          <w:lang w:val="ky-KG"/>
        </w:rPr>
        <w:t xml:space="preserve"> </w:t>
      </w:r>
      <w:r w:rsidRPr="00A87920">
        <w:rPr>
          <w:rFonts w:ascii="Times New Roman" w:eastAsia="Calibri" w:hAnsi="Times New Roman" w:cs="Times New Roman"/>
          <w:sz w:val="24"/>
          <w:szCs w:val="24"/>
          <w:lang w:val="ky-KG"/>
        </w:rPr>
        <w:t xml:space="preserve">Мамлекеттин жана калктын ар кандай товарларга, жумуштарга жана </w:t>
      </w:r>
      <w:r w:rsidRPr="00A87920">
        <w:rPr>
          <w:rFonts w:ascii="Times New Roman" w:eastAsia="Calibri" w:hAnsi="Times New Roman" w:cs="Times New Roman"/>
          <w:sz w:val="24"/>
          <w:szCs w:val="24"/>
          <w:lang w:val="ky-KG"/>
        </w:rPr>
        <w:lastRenderedPageBreak/>
        <w:t>кызмат көрсөтүүлөргө болгон керектөөлөрүн канааттандыруунун туруктуу зарылдыгынан улам мамлекеттик сатып алуулар коомдук турмуштун бардык чөйрөлөрүнө таасирин тийгизет.</w:t>
      </w:r>
    </w:p>
    <w:p w:rsidR="00A87920" w:rsidRDefault="00A87920" w:rsidP="00A87920">
      <w:pPr>
        <w:spacing w:after="0" w:line="240" w:lineRule="auto"/>
        <w:ind w:firstLine="708"/>
        <w:jc w:val="both"/>
        <w:rPr>
          <w:rFonts w:ascii="Times New Roman" w:eastAsia="Calibri" w:hAnsi="Times New Roman" w:cs="Times New Roman"/>
          <w:sz w:val="24"/>
          <w:szCs w:val="24"/>
          <w:lang w:val="ky-KG"/>
        </w:rPr>
      </w:pPr>
      <w:r w:rsidRPr="00A87920">
        <w:rPr>
          <w:rFonts w:ascii="Times New Roman" w:eastAsia="Calibri" w:hAnsi="Times New Roman" w:cs="Times New Roman"/>
          <w:sz w:val="24"/>
          <w:szCs w:val="24"/>
          <w:lang w:val="ky-KG"/>
        </w:rPr>
        <w:t>Ушуга байланыштуу Мыйзам долбоору электрондук кол тамганы (квалификациялуу электрондук колтамга) пайдалануу, ошондой эле электрондук форматта келишимдерди түзүү (</w:t>
      </w:r>
      <w:r w:rsidR="00A93B86">
        <w:rPr>
          <w:rFonts w:ascii="Times New Roman" w:eastAsia="Calibri" w:hAnsi="Times New Roman" w:cs="Times New Roman"/>
          <w:sz w:val="24"/>
          <w:szCs w:val="24"/>
          <w:lang w:val="ky-KG"/>
        </w:rPr>
        <w:t>смарт</w:t>
      </w:r>
      <w:r w:rsidRPr="00A87920">
        <w:rPr>
          <w:rFonts w:ascii="Times New Roman" w:eastAsia="Calibri" w:hAnsi="Times New Roman" w:cs="Times New Roman"/>
          <w:sz w:val="24"/>
          <w:szCs w:val="24"/>
          <w:lang w:val="ky-KG"/>
        </w:rPr>
        <w:t xml:space="preserve"> </w:t>
      </w:r>
      <w:r w:rsidR="00074423">
        <w:rPr>
          <w:rFonts w:ascii="Times New Roman" w:eastAsia="Calibri" w:hAnsi="Times New Roman" w:cs="Times New Roman"/>
          <w:sz w:val="24"/>
          <w:szCs w:val="24"/>
          <w:lang w:val="ky-KG"/>
        </w:rPr>
        <w:t>к</w:t>
      </w:r>
      <w:r w:rsidR="00A93B86">
        <w:rPr>
          <w:rFonts w:ascii="Times New Roman" w:eastAsia="Calibri" w:hAnsi="Times New Roman" w:cs="Times New Roman"/>
          <w:sz w:val="24"/>
          <w:szCs w:val="24"/>
          <w:lang w:val="ky-KG"/>
        </w:rPr>
        <w:t>онтракта</w:t>
      </w:r>
      <w:r w:rsidR="00074423">
        <w:rPr>
          <w:rFonts w:ascii="Times New Roman" w:eastAsia="Calibri" w:hAnsi="Times New Roman" w:cs="Times New Roman"/>
          <w:sz w:val="24"/>
          <w:szCs w:val="24"/>
          <w:lang w:val="ky-KG"/>
        </w:rPr>
        <w:t>р</w:t>
      </w:r>
      <w:r w:rsidRPr="00A87920">
        <w:rPr>
          <w:rFonts w:ascii="Times New Roman" w:eastAsia="Calibri" w:hAnsi="Times New Roman" w:cs="Times New Roman"/>
          <w:sz w:val="24"/>
          <w:szCs w:val="24"/>
          <w:lang w:val="ky-KG"/>
        </w:rPr>
        <w:t>) аркылуу электрондук сатып алууларга толук өтүүнү</w:t>
      </w:r>
      <w:r w:rsidR="00074423">
        <w:rPr>
          <w:rFonts w:ascii="Times New Roman" w:eastAsia="Calibri" w:hAnsi="Times New Roman" w:cs="Times New Roman"/>
          <w:sz w:val="24"/>
          <w:szCs w:val="24"/>
          <w:lang w:val="ky-KG"/>
        </w:rPr>
        <w:t xml:space="preserve">, андан кийин аны </w:t>
      </w:r>
      <w:r w:rsidR="00074423" w:rsidRPr="00A87920">
        <w:rPr>
          <w:rFonts w:ascii="Times New Roman" w:eastAsia="Calibri" w:hAnsi="Times New Roman" w:cs="Times New Roman"/>
          <w:sz w:val="24"/>
          <w:szCs w:val="24"/>
          <w:lang w:val="ky-KG"/>
        </w:rPr>
        <w:t>портал</w:t>
      </w:r>
      <w:r w:rsidR="00074423">
        <w:rPr>
          <w:rFonts w:ascii="Times New Roman" w:eastAsia="Calibri" w:hAnsi="Times New Roman" w:cs="Times New Roman"/>
          <w:sz w:val="24"/>
          <w:szCs w:val="24"/>
          <w:lang w:val="ky-KG"/>
        </w:rPr>
        <w:t>да</w:t>
      </w:r>
      <w:r w:rsidR="00074423" w:rsidRPr="00A87920">
        <w:rPr>
          <w:rFonts w:ascii="Times New Roman" w:eastAsia="Calibri" w:hAnsi="Times New Roman" w:cs="Times New Roman"/>
          <w:sz w:val="24"/>
          <w:szCs w:val="24"/>
          <w:lang w:val="ky-KG"/>
        </w:rPr>
        <w:t xml:space="preserve"> </w:t>
      </w:r>
      <w:r w:rsidRPr="00A87920">
        <w:rPr>
          <w:rFonts w:ascii="Times New Roman" w:eastAsia="Calibri" w:hAnsi="Times New Roman" w:cs="Times New Roman"/>
          <w:sz w:val="24"/>
          <w:szCs w:val="24"/>
          <w:lang w:val="ky-KG"/>
        </w:rPr>
        <w:t>башкаруу кара</w:t>
      </w:r>
      <w:r w:rsidR="00074423">
        <w:rPr>
          <w:rFonts w:ascii="Times New Roman" w:eastAsia="Calibri" w:hAnsi="Times New Roman" w:cs="Times New Roman"/>
          <w:sz w:val="24"/>
          <w:szCs w:val="24"/>
          <w:lang w:val="ky-KG"/>
        </w:rPr>
        <w:t>лууда</w:t>
      </w:r>
      <w:r w:rsidRPr="00A87920">
        <w:rPr>
          <w:rFonts w:ascii="Times New Roman" w:eastAsia="Calibri" w:hAnsi="Times New Roman" w:cs="Times New Roman"/>
          <w:sz w:val="24"/>
          <w:szCs w:val="24"/>
          <w:lang w:val="ky-KG"/>
        </w:rPr>
        <w:t>.</w:t>
      </w:r>
    </w:p>
    <w:p w:rsidR="00074423" w:rsidRDefault="00074423" w:rsidP="00A87920">
      <w:pPr>
        <w:spacing w:after="0" w:line="240" w:lineRule="auto"/>
        <w:ind w:firstLine="708"/>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w:t>
      </w:r>
      <w:r w:rsidRPr="00074423">
        <w:rPr>
          <w:rFonts w:ascii="Times New Roman" w:eastAsia="Calibri" w:hAnsi="Times New Roman" w:cs="Times New Roman"/>
          <w:sz w:val="24"/>
          <w:szCs w:val="24"/>
          <w:lang w:val="ky-KG"/>
        </w:rPr>
        <w:t>Мамлекеттик сатып алуулар жөнүндө” Кыргыз Республикасынын Мыйзамынын жаңы редакциясынын максаты – ресурстарды эффективдүү жана үнөмдүү пайдалануу аркылуу максималдуу пайдага жетишүү үчүн шарттарды түзүү максатында сатып алуучу уюмдардын ишинин иштешине байланыштуу</w:t>
      </w:r>
      <w:r>
        <w:rPr>
          <w:rFonts w:ascii="Times New Roman" w:eastAsia="Calibri" w:hAnsi="Times New Roman" w:cs="Times New Roman"/>
          <w:sz w:val="24"/>
          <w:szCs w:val="24"/>
          <w:lang w:val="ky-KG"/>
        </w:rPr>
        <w:t xml:space="preserve">, </w:t>
      </w:r>
      <w:r w:rsidRPr="00074423">
        <w:rPr>
          <w:rFonts w:ascii="Times New Roman" w:eastAsia="Calibri" w:hAnsi="Times New Roman" w:cs="Times New Roman"/>
          <w:sz w:val="24"/>
          <w:szCs w:val="24"/>
          <w:lang w:val="ky-KG"/>
        </w:rPr>
        <w:t xml:space="preserve">мамилелерди жөнгө салуу </w:t>
      </w:r>
      <w:r>
        <w:rPr>
          <w:rFonts w:ascii="Times New Roman" w:eastAsia="Calibri" w:hAnsi="Times New Roman" w:cs="Times New Roman"/>
          <w:sz w:val="24"/>
          <w:szCs w:val="24"/>
          <w:lang w:val="ky-KG"/>
        </w:rPr>
        <w:t>менен</w:t>
      </w:r>
      <w:r w:rsidRPr="00074423">
        <w:rPr>
          <w:rFonts w:ascii="Times New Roman" w:eastAsia="Calibri" w:hAnsi="Times New Roman" w:cs="Times New Roman"/>
          <w:sz w:val="24"/>
          <w:szCs w:val="24"/>
          <w:lang w:val="ky-KG"/>
        </w:rPr>
        <w:t xml:space="preserve"> туруктуу өнүктүрүү аркылуу мамлекеттин баку</w:t>
      </w:r>
      <w:r>
        <w:rPr>
          <w:rFonts w:ascii="Times New Roman" w:eastAsia="Calibri" w:hAnsi="Times New Roman" w:cs="Times New Roman"/>
          <w:sz w:val="24"/>
          <w:szCs w:val="24"/>
          <w:lang w:val="ky-KG"/>
        </w:rPr>
        <w:t>баттуулугун жогорулатуу.</w:t>
      </w:r>
    </w:p>
    <w:p w:rsidR="00074423" w:rsidRDefault="00074423" w:rsidP="00A87920">
      <w:pPr>
        <w:spacing w:after="0" w:line="240" w:lineRule="auto"/>
        <w:ind w:firstLine="708"/>
        <w:jc w:val="both"/>
        <w:rPr>
          <w:rFonts w:ascii="Times New Roman" w:eastAsia="Calibri" w:hAnsi="Times New Roman" w:cs="Times New Roman"/>
          <w:sz w:val="24"/>
          <w:szCs w:val="24"/>
          <w:lang w:val="ky-KG"/>
        </w:rPr>
      </w:pPr>
      <w:r w:rsidRPr="00074423">
        <w:rPr>
          <w:rFonts w:ascii="Times New Roman" w:eastAsia="Calibri" w:hAnsi="Times New Roman" w:cs="Times New Roman"/>
          <w:sz w:val="24"/>
          <w:szCs w:val="24"/>
          <w:lang w:val="ky-KG"/>
        </w:rPr>
        <w:t>Мамлекеттик каражаттарды натыйжалуу пайдалануу үчүн Мыйзам долбоорунда Сатып алуу борбору (агент)</w:t>
      </w:r>
      <w:r>
        <w:rPr>
          <w:rFonts w:ascii="Times New Roman" w:eastAsia="Calibri" w:hAnsi="Times New Roman" w:cs="Times New Roman"/>
          <w:sz w:val="24"/>
          <w:szCs w:val="24"/>
          <w:lang w:val="ky-KG"/>
        </w:rPr>
        <w:t xml:space="preserve"> - </w:t>
      </w:r>
      <w:r w:rsidRPr="00074423">
        <w:rPr>
          <w:rFonts w:ascii="Times New Roman" w:eastAsia="Calibri" w:hAnsi="Times New Roman" w:cs="Times New Roman"/>
          <w:sz w:val="24"/>
          <w:szCs w:val="24"/>
          <w:lang w:val="ky-KG"/>
        </w:rPr>
        <w:t xml:space="preserve">Кыргыз Республикасынын Министрлер Кабинетинин чечими менен аныкталуучу, сатып алуучу уюмдардын </w:t>
      </w:r>
      <w:r>
        <w:rPr>
          <w:rFonts w:ascii="Times New Roman" w:eastAsia="Calibri" w:hAnsi="Times New Roman" w:cs="Times New Roman"/>
          <w:sz w:val="24"/>
          <w:szCs w:val="24"/>
          <w:lang w:val="ky-KG"/>
        </w:rPr>
        <w:t>кызыкчылыгына</w:t>
      </w:r>
      <w:r w:rsidRPr="00074423">
        <w:rPr>
          <w:rFonts w:ascii="Times New Roman" w:eastAsia="Calibri" w:hAnsi="Times New Roman" w:cs="Times New Roman"/>
          <w:sz w:val="24"/>
          <w:szCs w:val="24"/>
          <w:lang w:val="ky-KG"/>
        </w:rPr>
        <w:t xml:space="preserve"> борборлоштурулган мамлекеттик сатып алууларды, анын ичинде алкактык макулдашууларды түзүү үчүн жүргүзө турган орган</w:t>
      </w:r>
      <w:r>
        <w:rPr>
          <w:rFonts w:ascii="Times New Roman" w:eastAsia="Calibri" w:hAnsi="Times New Roman" w:cs="Times New Roman"/>
          <w:sz w:val="24"/>
          <w:szCs w:val="24"/>
          <w:lang w:val="ky-KG"/>
        </w:rPr>
        <w:t xml:space="preserve"> каралууда</w:t>
      </w:r>
      <w:r w:rsidRPr="00074423">
        <w:rPr>
          <w:rFonts w:ascii="Times New Roman" w:eastAsia="Calibri" w:hAnsi="Times New Roman" w:cs="Times New Roman"/>
          <w:sz w:val="24"/>
          <w:szCs w:val="24"/>
          <w:lang w:val="ky-KG"/>
        </w:rPr>
        <w:t>.</w:t>
      </w:r>
      <w:r w:rsidRPr="00074423">
        <w:rPr>
          <w:lang w:val="ky-KG"/>
        </w:rPr>
        <w:t xml:space="preserve"> </w:t>
      </w:r>
      <w:r>
        <w:rPr>
          <w:rFonts w:ascii="Times New Roman" w:eastAsia="Calibri" w:hAnsi="Times New Roman" w:cs="Times New Roman"/>
          <w:sz w:val="24"/>
          <w:szCs w:val="24"/>
          <w:lang w:val="ky-KG"/>
        </w:rPr>
        <w:t>Т</w:t>
      </w:r>
      <w:r w:rsidRPr="00074423">
        <w:rPr>
          <w:rFonts w:ascii="Times New Roman" w:eastAsia="Calibri" w:hAnsi="Times New Roman" w:cs="Times New Roman"/>
          <w:sz w:val="24"/>
          <w:szCs w:val="24"/>
          <w:lang w:val="ky-KG"/>
        </w:rPr>
        <w:t xml:space="preserve">оварларды, жумуштарды, кызмат көрсөтүүлөрдү, консультациялык кызмат көрсөтүүлөрдү </w:t>
      </w:r>
      <w:r>
        <w:rPr>
          <w:rFonts w:ascii="Times New Roman" w:eastAsia="Calibri" w:hAnsi="Times New Roman" w:cs="Times New Roman"/>
          <w:sz w:val="24"/>
          <w:szCs w:val="24"/>
          <w:lang w:val="ky-KG"/>
        </w:rPr>
        <w:t>б</w:t>
      </w:r>
      <w:r w:rsidRPr="00074423">
        <w:rPr>
          <w:rFonts w:ascii="Times New Roman" w:eastAsia="Calibri" w:hAnsi="Times New Roman" w:cs="Times New Roman"/>
          <w:sz w:val="24"/>
          <w:szCs w:val="24"/>
          <w:lang w:val="ky-KG"/>
        </w:rPr>
        <w:t>орборлоштурулган сатып алуулар үчүн сатып алуунун түрлөрүн, ошондой эле борборлоштурулган сатып алуу жол-жоболорун уюштуруунун жана жүргүзүүнүн тартибин Кыргыз Республикасынын Министрлер Кабинети аныктайт.</w:t>
      </w:r>
    </w:p>
    <w:p w:rsidR="00C60A15" w:rsidRDefault="00C60A15" w:rsidP="00A87920">
      <w:pPr>
        <w:spacing w:after="0" w:line="240" w:lineRule="auto"/>
        <w:ind w:firstLine="708"/>
        <w:jc w:val="both"/>
        <w:rPr>
          <w:rFonts w:ascii="Times New Roman" w:eastAsia="Calibri" w:hAnsi="Times New Roman" w:cs="Times New Roman"/>
          <w:sz w:val="24"/>
          <w:szCs w:val="24"/>
          <w:lang w:val="ky-KG"/>
        </w:rPr>
      </w:pPr>
      <w:r w:rsidRPr="00C60A15">
        <w:rPr>
          <w:rFonts w:ascii="Times New Roman" w:eastAsia="Calibri" w:hAnsi="Times New Roman" w:cs="Times New Roman"/>
          <w:sz w:val="24"/>
          <w:szCs w:val="24"/>
          <w:lang w:val="ky-KG"/>
        </w:rPr>
        <w:t>Ошондой эле, Мыйзам долбоорунда жол-жоболорду жөнөкөйлөтүү каралган, атап айтканда, мамлекеттик сатып алуулардын ыкмалары жөнөкөйлөштүрүлдү жана кыскартылды (чектелген ыкма</w:t>
      </w:r>
      <w:r>
        <w:rPr>
          <w:rFonts w:ascii="Times New Roman" w:eastAsia="Calibri" w:hAnsi="Times New Roman" w:cs="Times New Roman"/>
          <w:sz w:val="24"/>
          <w:szCs w:val="24"/>
          <w:lang w:val="ky-KG"/>
        </w:rPr>
        <w:t>, бир булактан алуу ыкмасы</w:t>
      </w:r>
      <w:r w:rsidRPr="00C60A15">
        <w:rPr>
          <w:rFonts w:ascii="Times New Roman" w:eastAsia="Calibri" w:hAnsi="Times New Roman" w:cs="Times New Roman"/>
          <w:sz w:val="24"/>
          <w:szCs w:val="24"/>
          <w:lang w:val="ky-KG"/>
        </w:rPr>
        <w:t xml:space="preserve"> киргизилди</w:t>
      </w:r>
      <w:r>
        <w:rPr>
          <w:rFonts w:ascii="Times New Roman" w:eastAsia="Calibri" w:hAnsi="Times New Roman" w:cs="Times New Roman"/>
          <w:sz w:val="24"/>
          <w:szCs w:val="24"/>
          <w:lang w:val="ky-KG"/>
        </w:rPr>
        <w:t xml:space="preserve">, </w:t>
      </w:r>
      <w:r w:rsidRPr="00C60A15">
        <w:rPr>
          <w:rFonts w:ascii="Times New Roman" w:eastAsia="Calibri" w:hAnsi="Times New Roman" w:cs="Times New Roman"/>
          <w:sz w:val="24"/>
          <w:szCs w:val="24"/>
          <w:lang w:val="ky-KG"/>
        </w:rPr>
        <w:t>анын ичинде акыркы ыкманы колдонуу учурларынын саны кыскарган)</w:t>
      </w:r>
      <w:r>
        <w:rPr>
          <w:rFonts w:ascii="Times New Roman" w:eastAsia="Calibri" w:hAnsi="Times New Roman" w:cs="Times New Roman"/>
          <w:sz w:val="24"/>
          <w:szCs w:val="24"/>
          <w:lang w:val="ky-KG"/>
        </w:rPr>
        <w:t xml:space="preserve">, </w:t>
      </w:r>
      <w:r w:rsidRPr="00C60A15">
        <w:rPr>
          <w:rFonts w:ascii="Times New Roman" w:eastAsia="Calibri" w:hAnsi="Times New Roman" w:cs="Times New Roman"/>
          <w:sz w:val="24"/>
          <w:szCs w:val="24"/>
          <w:lang w:val="ky-KG"/>
        </w:rPr>
        <w:t>консультациялык кызмат көрсөтүүлөрдүн тартиби жөнөкөйлөштүрүлдү, баалар боюнча арзандатуулар (альтернативдик сунуш) киргизилди, баллдык система киргизилди.</w:t>
      </w:r>
    </w:p>
    <w:p w:rsidR="00C60A15" w:rsidRDefault="00C60A15" w:rsidP="00A87920">
      <w:pPr>
        <w:spacing w:after="0" w:line="240" w:lineRule="auto"/>
        <w:ind w:firstLine="708"/>
        <w:jc w:val="both"/>
        <w:rPr>
          <w:rFonts w:ascii="Times New Roman" w:eastAsia="Calibri" w:hAnsi="Times New Roman" w:cs="Times New Roman"/>
          <w:sz w:val="24"/>
          <w:szCs w:val="24"/>
          <w:lang w:val="ky-KG"/>
        </w:rPr>
      </w:pPr>
      <w:r w:rsidRPr="00C60A15">
        <w:rPr>
          <w:rFonts w:ascii="Times New Roman" w:eastAsia="Calibri" w:hAnsi="Times New Roman" w:cs="Times New Roman"/>
          <w:sz w:val="24"/>
          <w:szCs w:val="24"/>
          <w:lang w:val="ky-KG"/>
        </w:rPr>
        <w:t>Мындан тышкары, сатып алуулардын жол-жоболорун жөнөкөйлөтүү үчүн квалификациялык талаптарды белгилөө менен жана берүүчүлөргө талаптарды белгилебестен котировкаларды суроо ыкмасы каралууда.</w:t>
      </w:r>
      <w:r w:rsidRPr="00C60A15">
        <w:rPr>
          <w:lang w:val="ky-KG"/>
        </w:rPr>
        <w:t xml:space="preserve"> </w:t>
      </w:r>
      <w:r w:rsidRPr="00C60A15">
        <w:rPr>
          <w:rFonts w:ascii="Times New Roman" w:eastAsia="Calibri" w:hAnsi="Times New Roman" w:cs="Times New Roman"/>
          <w:sz w:val="24"/>
          <w:szCs w:val="24"/>
          <w:lang w:val="ky-KG"/>
        </w:rPr>
        <w:t>Ошентип, даяр (стандартты) товарларды сатып алууда квалификациялык талаптарды белгилөөнү талап кылбаган жөнөкөй (стандарттык) жумуштар (учурдагы оңдоолор, б.а. болгон инженердик коммуникацияларды бүтүрүү) жана конкреттүү сыпаттамасы менен кызмат көрсөтүүлөр электрондук каталог аркылуу гана сатып алынат.</w:t>
      </w:r>
      <w:r>
        <w:rPr>
          <w:rFonts w:ascii="Times New Roman" w:eastAsia="Calibri" w:hAnsi="Times New Roman" w:cs="Times New Roman"/>
          <w:sz w:val="24"/>
          <w:szCs w:val="24"/>
          <w:lang w:val="ky-KG"/>
        </w:rPr>
        <w:t xml:space="preserve"> О</w:t>
      </w:r>
      <w:r w:rsidRPr="00C60A15">
        <w:rPr>
          <w:rFonts w:ascii="Times New Roman" w:eastAsia="Calibri" w:hAnsi="Times New Roman" w:cs="Times New Roman"/>
          <w:sz w:val="24"/>
          <w:szCs w:val="24"/>
          <w:lang w:val="ky-KG"/>
        </w:rPr>
        <w:t>шол эле учурда</w:t>
      </w:r>
      <w:r>
        <w:rPr>
          <w:rFonts w:ascii="Times New Roman" w:eastAsia="Calibri" w:hAnsi="Times New Roman" w:cs="Times New Roman"/>
          <w:sz w:val="24"/>
          <w:szCs w:val="24"/>
          <w:lang w:val="ky-KG"/>
        </w:rPr>
        <w:t>,</w:t>
      </w:r>
      <w:r w:rsidRPr="00C60A15">
        <w:rPr>
          <w:rFonts w:ascii="Times New Roman" w:eastAsia="Calibri" w:hAnsi="Times New Roman" w:cs="Times New Roman"/>
          <w:sz w:val="24"/>
          <w:szCs w:val="24"/>
          <w:lang w:val="ky-KG"/>
        </w:rPr>
        <w:t xml:space="preserve"> берүүчүлөр үчүн квалификациялык талаптарды белгилөөнү талап кылган иштерди сатып алууда</w:t>
      </w:r>
      <w:r>
        <w:rPr>
          <w:rFonts w:ascii="Times New Roman" w:eastAsia="Calibri" w:hAnsi="Times New Roman" w:cs="Times New Roman"/>
          <w:sz w:val="24"/>
          <w:szCs w:val="24"/>
          <w:lang w:val="ky-KG"/>
        </w:rPr>
        <w:t>,</w:t>
      </w:r>
      <w:r w:rsidRPr="00C60A15">
        <w:rPr>
          <w:rFonts w:ascii="Times New Roman" w:eastAsia="Calibri" w:hAnsi="Times New Roman" w:cs="Times New Roman"/>
          <w:sz w:val="24"/>
          <w:szCs w:val="24"/>
          <w:lang w:val="ky-KG"/>
        </w:rPr>
        <w:t xml:space="preserve"> мындай сатып алуулар веб-портал аркылуу жүзөгө ашырылат.</w:t>
      </w:r>
    </w:p>
    <w:p w:rsidR="00C60A15" w:rsidRDefault="00C60A15" w:rsidP="00A87920">
      <w:pPr>
        <w:spacing w:after="0" w:line="240" w:lineRule="auto"/>
        <w:ind w:firstLine="708"/>
        <w:jc w:val="both"/>
        <w:rPr>
          <w:rFonts w:ascii="Times New Roman" w:eastAsia="Calibri" w:hAnsi="Times New Roman" w:cs="Times New Roman"/>
          <w:sz w:val="24"/>
          <w:szCs w:val="24"/>
          <w:lang w:val="ky-KG"/>
        </w:rPr>
      </w:pPr>
      <w:r w:rsidRPr="00C60A15">
        <w:rPr>
          <w:rFonts w:ascii="Times New Roman" w:eastAsia="Calibri" w:hAnsi="Times New Roman" w:cs="Times New Roman"/>
          <w:sz w:val="24"/>
          <w:szCs w:val="24"/>
          <w:lang w:val="ky-KG"/>
        </w:rPr>
        <w:t>Ошол эле учурда иштебеген/колдонулбаган жана карама-каршылыктуу беренелер, ошондой эле татаал түшүнүксүз чечмелөөдөгү беренелер алынып салынган жана кайра каралган, эл аралык келишимдерге шайкеш келтирүү жүргүзүлгөн.</w:t>
      </w:r>
    </w:p>
    <w:p w:rsidR="00816A97" w:rsidRDefault="00C60A15" w:rsidP="00816A97">
      <w:pPr>
        <w:spacing w:after="0" w:line="240" w:lineRule="auto"/>
        <w:ind w:firstLine="708"/>
        <w:jc w:val="both"/>
        <w:rPr>
          <w:rFonts w:ascii="Times New Roman" w:eastAsia="Calibri" w:hAnsi="Times New Roman" w:cs="Times New Roman"/>
          <w:sz w:val="24"/>
          <w:szCs w:val="24"/>
          <w:lang w:val="ky-KG"/>
        </w:rPr>
      </w:pPr>
      <w:r w:rsidRPr="00C60A15">
        <w:rPr>
          <w:rFonts w:ascii="Times New Roman" w:eastAsia="Calibri" w:hAnsi="Times New Roman" w:cs="Times New Roman"/>
          <w:sz w:val="24"/>
          <w:szCs w:val="24"/>
          <w:lang w:val="ky-KG"/>
        </w:rPr>
        <w:t>Ошону менен бирге, сатып алуулардын жол-жоболорун жөнөкөйлөтүү, ошондой эле ачык-айкындуулук жана коррупциялык тобокелдиктерге каршы туруу максатында Мыйзам долбоору сатып алуучу уюмдун кызматкерлеринин, башка органдардын кызматкерлеринин жана жарандык коомдун акыркынын жазуу жүзүндөгү кызыкчылыгынын негизинде) өкүлдөрүнүн ичинен сатып алуулар бо</w:t>
      </w:r>
      <w:r w:rsidR="00816A97">
        <w:rPr>
          <w:rFonts w:ascii="Times New Roman" w:eastAsia="Calibri" w:hAnsi="Times New Roman" w:cs="Times New Roman"/>
          <w:sz w:val="24"/>
          <w:szCs w:val="24"/>
          <w:lang w:val="ky-KG"/>
        </w:rPr>
        <w:t>юнча комиссияны түзүүнү карайт,</w:t>
      </w:r>
      <w:r w:rsidRPr="00C60A15">
        <w:rPr>
          <w:rFonts w:ascii="Times New Roman" w:eastAsia="Calibri" w:hAnsi="Times New Roman" w:cs="Times New Roman"/>
          <w:sz w:val="24"/>
          <w:szCs w:val="24"/>
          <w:lang w:val="ky-KG"/>
        </w:rPr>
        <w:t xml:space="preserve"> тандоо кокус тандоо аркылуу гана веб-портал аркылуу жүргүзүлөт.</w:t>
      </w:r>
      <w:r w:rsidR="00816A97">
        <w:rPr>
          <w:rFonts w:ascii="Times New Roman" w:eastAsia="Calibri" w:hAnsi="Times New Roman" w:cs="Times New Roman"/>
          <w:sz w:val="24"/>
          <w:szCs w:val="24"/>
          <w:lang w:val="ky-KG"/>
        </w:rPr>
        <w:t xml:space="preserve"> </w:t>
      </w:r>
      <w:r w:rsidR="00816A97" w:rsidRPr="00816A97">
        <w:rPr>
          <w:rFonts w:ascii="Times New Roman" w:eastAsia="Calibri" w:hAnsi="Times New Roman" w:cs="Times New Roman"/>
          <w:sz w:val="24"/>
          <w:szCs w:val="24"/>
          <w:lang w:val="ky-KG"/>
        </w:rPr>
        <w:t xml:space="preserve">Мында, квалификациялык маалыматтарды белгилебестен </w:t>
      </w:r>
      <w:r w:rsidR="002E20FF" w:rsidRPr="00816A97">
        <w:rPr>
          <w:rFonts w:ascii="Times New Roman" w:eastAsia="Calibri" w:hAnsi="Times New Roman" w:cs="Times New Roman"/>
          <w:sz w:val="24"/>
          <w:szCs w:val="24"/>
          <w:lang w:val="ky-KG"/>
        </w:rPr>
        <w:t xml:space="preserve">бааларды суроо-талап ыкмасы </w:t>
      </w:r>
      <w:r w:rsidR="00816A97" w:rsidRPr="00816A97">
        <w:rPr>
          <w:rFonts w:ascii="Times New Roman" w:eastAsia="Calibri" w:hAnsi="Times New Roman" w:cs="Times New Roman"/>
          <w:sz w:val="24"/>
          <w:szCs w:val="24"/>
          <w:lang w:val="ky-KG"/>
        </w:rPr>
        <w:t>жана бир булактан алуу ыкмасы менен сатып алуулар үчүн сатып алуу комиссиясы түзүлбөйт.</w:t>
      </w:r>
      <w:r w:rsidR="002E20FF">
        <w:rPr>
          <w:rFonts w:ascii="Times New Roman" w:eastAsia="Calibri" w:hAnsi="Times New Roman" w:cs="Times New Roman"/>
          <w:sz w:val="24"/>
          <w:szCs w:val="24"/>
          <w:lang w:val="ky-KG"/>
        </w:rPr>
        <w:t xml:space="preserve"> Себеби, к</w:t>
      </w:r>
      <w:r w:rsidR="002E20FF" w:rsidRPr="002E20FF">
        <w:rPr>
          <w:rFonts w:ascii="Times New Roman" w:eastAsia="Calibri" w:hAnsi="Times New Roman" w:cs="Times New Roman"/>
          <w:sz w:val="24"/>
          <w:szCs w:val="24"/>
          <w:lang w:val="ky-KG"/>
        </w:rPr>
        <w:t>валификациясы жок котировкаларга суроо-талап электрондук каталогдо ишке ашырыла тургандыктан, анда жеткирүүчүлө</w:t>
      </w:r>
      <w:r w:rsidR="002E20FF">
        <w:rPr>
          <w:rFonts w:ascii="Times New Roman" w:eastAsia="Calibri" w:hAnsi="Times New Roman" w:cs="Times New Roman"/>
          <w:sz w:val="24"/>
          <w:szCs w:val="24"/>
          <w:lang w:val="ky-KG"/>
        </w:rPr>
        <w:t xml:space="preserve">рдүн баа сунуштары гана каралат, </w:t>
      </w:r>
      <w:r w:rsidR="002E20FF" w:rsidRPr="002E20FF">
        <w:rPr>
          <w:rFonts w:ascii="Times New Roman" w:eastAsia="Calibri" w:hAnsi="Times New Roman" w:cs="Times New Roman"/>
          <w:sz w:val="24"/>
          <w:szCs w:val="24"/>
          <w:lang w:val="ky-KG"/>
        </w:rPr>
        <w:t xml:space="preserve">жана бир булактан алуу ыкмасы менен сатып алуулар веб-порталда жарыялоосуз жүргүзүлүшү мүмкүн, чыгашанын ар бир </w:t>
      </w:r>
      <w:r w:rsidR="002E20FF">
        <w:rPr>
          <w:rFonts w:ascii="Times New Roman" w:eastAsia="Calibri" w:hAnsi="Times New Roman" w:cs="Times New Roman"/>
          <w:sz w:val="24"/>
          <w:szCs w:val="24"/>
          <w:lang w:val="ky-KG"/>
        </w:rPr>
        <w:t>беренеси</w:t>
      </w:r>
      <w:r w:rsidR="002E20FF" w:rsidRPr="002E20FF">
        <w:rPr>
          <w:rFonts w:ascii="Times New Roman" w:eastAsia="Calibri" w:hAnsi="Times New Roman" w:cs="Times New Roman"/>
          <w:sz w:val="24"/>
          <w:szCs w:val="24"/>
          <w:lang w:val="ky-KG"/>
        </w:rPr>
        <w:t xml:space="preserve"> боюнча 50,0 миң сомго чейинки сатып алууларды кошпогондо, алар да электрондук каталогдо гана жүргүзүлүүгө тийиш.</w:t>
      </w:r>
    </w:p>
    <w:p w:rsidR="002E20FF" w:rsidRDefault="002E20FF" w:rsidP="00816A97">
      <w:pPr>
        <w:spacing w:after="0" w:line="240" w:lineRule="auto"/>
        <w:ind w:firstLine="708"/>
        <w:jc w:val="both"/>
        <w:rPr>
          <w:rFonts w:ascii="Times New Roman" w:eastAsia="Calibri" w:hAnsi="Times New Roman" w:cs="Times New Roman"/>
          <w:sz w:val="24"/>
          <w:szCs w:val="24"/>
          <w:lang w:val="ky-KG"/>
        </w:rPr>
      </w:pPr>
      <w:r w:rsidRPr="002E20FF">
        <w:rPr>
          <w:rFonts w:ascii="Times New Roman" w:eastAsia="Calibri" w:hAnsi="Times New Roman" w:cs="Times New Roman"/>
          <w:sz w:val="24"/>
          <w:szCs w:val="24"/>
          <w:lang w:val="ky-KG"/>
        </w:rPr>
        <w:lastRenderedPageBreak/>
        <w:t>Мыйзам долбоору берүүчүлөрдөн сунуштарды берүүнүн мөөнөттөрүн кыскартты, мисалы:</w:t>
      </w:r>
      <w:r w:rsidRPr="002E20FF">
        <w:rPr>
          <w:lang w:val="ky-KG"/>
        </w:rPr>
        <w:t xml:space="preserve"> </w:t>
      </w:r>
      <w:r>
        <w:rPr>
          <w:rFonts w:ascii="Times New Roman" w:eastAsia="Calibri" w:hAnsi="Times New Roman" w:cs="Times New Roman"/>
          <w:sz w:val="24"/>
          <w:szCs w:val="24"/>
          <w:lang w:val="ky-KG"/>
        </w:rPr>
        <w:t>чектөөсүз</w:t>
      </w:r>
      <w:r w:rsidRPr="002E20FF">
        <w:rPr>
          <w:rFonts w:ascii="Times New Roman" w:eastAsia="Calibri" w:hAnsi="Times New Roman" w:cs="Times New Roman"/>
          <w:sz w:val="24"/>
          <w:szCs w:val="24"/>
          <w:lang w:val="ky-KG"/>
        </w:rPr>
        <w:t xml:space="preserve"> ыкманын эки пакеттик ыкмасы менен - 10 жумушчу күндөн кем</w:t>
      </w:r>
      <w:r>
        <w:rPr>
          <w:rFonts w:ascii="Times New Roman" w:eastAsia="Calibri" w:hAnsi="Times New Roman" w:cs="Times New Roman"/>
          <w:sz w:val="24"/>
          <w:szCs w:val="24"/>
          <w:lang w:val="ky-KG"/>
        </w:rPr>
        <w:t xml:space="preserve"> эмес; чектелген ыкма менен - </w:t>
      </w:r>
      <w:r w:rsidRPr="002E20FF">
        <w:rPr>
          <w:rFonts w:ascii="Times New Roman" w:eastAsia="Calibri" w:hAnsi="Times New Roman" w:cs="Times New Roman"/>
          <w:sz w:val="24"/>
          <w:szCs w:val="24"/>
          <w:lang w:val="ky-KG"/>
        </w:rPr>
        <w:t>5 жумушчу күндөн кем эмес; квалификациялык талаптар менен цитаталарды суроо ыкмасы үчүн - 3 жумушчу күндөн кем эмес; квалификациялык талаптары жок котировкаларды суроо-талап боюнча - сатып алуулар жөнүндө билдирүү жарыяланган күндөн тартып 2 жумушчу күндөн кем эмес.</w:t>
      </w:r>
      <w:r w:rsidRPr="002E20FF">
        <w:rPr>
          <w:lang w:val="ky-KG"/>
        </w:rPr>
        <w:t xml:space="preserve"> </w:t>
      </w:r>
      <w:r w:rsidRPr="002E20FF">
        <w:rPr>
          <w:rFonts w:ascii="Times New Roman" w:eastAsia="Calibri" w:hAnsi="Times New Roman" w:cs="Times New Roman"/>
          <w:sz w:val="24"/>
          <w:szCs w:val="24"/>
          <w:lang w:val="ky-KG"/>
        </w:rPr>
        <w:t>Ошондой эле, сатып алуулардын жеңүүчүлөрү тарабынан билдирмелерди тастыктоо мөөнөтү 3 жумушчу күндөн 1 жумушчу күнгө, келишимдерди түзүү 10 календардык күндөн 3 жумушчу күнгө кыскартылды.</w:t>
      </w:r>
    </w:p>
    <w:p w:rsidR="00816A97" w:rsidRDefault="002E20FF" w:rsidP="002F5538">
      <w:pPr>
        <w:spacing w:after="0" w:line="240" w:lineRule="auto"/>
        <w:ind w:firstLine="708"/>
        <w:jc w:val="both"/>
        <w:rPr>
          <w:rFonts w:ascii="Times New Roman" w:eastAsia="Calibri" w:hAnsi="Times New Roman" w:cs="Times New Roman"/>
          <w:sz w:val="24"/>
          <w:szCs w:val="24"/>
          <w:lang w:val="ky-KG"/>
        </w:rPr>
      </w:pPr>
      <w:r w:rsidRPr="002E20FF">
        <w:rPr>
          <w:rFonts w:ascii="Times New Roman" w:eastAsia="Calibri" w:hAnsi="Times New Roman" w:cs="Times New Roman"/>
          <w:sz w:val="24"/>
          <w:szCs w:val="24"/>
          <w:lang w:val="ky-KG"/>
        </w:rPr>
        <w:t xml:space="preserve">Ошондой эле Мыйзам долбоорунда алкактык макулдашууну пайдалануунун шарттарына жана тартибине үч жылдан ашпаган мөөнөткө алкактык келишимге кол коюу үчүн </w:t>
      </w:r>
      <w:r>
        <w:rPr>
          <w:rFonts w:ascii="Times New Roman" w:eastAsia="Calibri" w:hAnsi="Times New Roman" w:cs="Times New Roman"/>
          <w:sz w:val="24"/>
          <w:szCs w:val="24"/>
          <w:lang w:val="ky-KG"/>
        </w:rPr>
        <w:t>конкурс</w:t>
      </w:r>
      <w:r w:rsidRPr="002E20FF">
        <w:rPr>
          <w:rFonts w:ascii="Times New Roman" w:eastAsia="Calibri" w:hAnsi="Times New Roman" w:cs="Times New Roman"/>
          <w:sz w:val="24"/>
          <w:szCs w:val="24"/>
          <w:lang w:val="ky-KG"/>
        </w:rPr>
        <w:t xml:space="preserve"> өткөрүүнү караган өзгөртүүлөр киргизилет.</w:t>
      </w:r>
      <w:r w:rsidR="002F5538">
        <w:rPr>
          <w:rFonts w:ascii="Times New Roman" w:eastAsia="Calibri" w:hAnsi="Times New Roman" w:cs="Times New Roman"/>
          <w:sz w:val="24"/>
          <w:szCs w:val="24"/>
          <w:lang w:val="ky-KG"/>
        </w:rPr>
        <w:t xml:space="preserve"> </w:t>
      </w:r>
      <w:r w:rsidR="002F5538" w:rsidRPr="002F5538">
        <w:rPr>
          <w:rFonts w:ascii="Times New Roman" w:eastAsia="Calibri" w:hAnsi="Times New Roman" w:cs="Times New Roman"/>
          <w:sz w:val="24"/>
          <w:szCs w:val="24"/>
          <w:lang w:val="ky-KG"/>
        </w:rPr>
        <w:t>Ошол эле учурда, мындай келишимдин мөөнөтү аяктаганга чейин алкактык келишимге берүүчүлөрдүн кирүүсүнө кызыкдар болоору менен сатып алуучу уюм сунуштары сатып алуу документтеринде белгиленген критерийлерге жооп берген берүүчүлөр менен алкактык келишимге кол коет.</w:t>
      </w:r>
    </w:p>
    <w:p w:rsidR="002F5538" w:rsidRDefault="002F5538" w:rsidP="002F5538">
      <w:pPr>
        <w:spacing w:after="0" w:line="240" w:lineRule="auto"/>
        <w:ind w:firstLine="708"/>
        <w:jc w:val="both"/>
        <w:rPr>
          <w:rFonts w:ascii="Times New Roman" w:eastAsia="Calibri" w:hAnsi="Times New Roman" w:cs="Times New Roman"/>
          <w:sz w:val="24"/>
          <w:szCs w:val="24"/>
          <w:lang w:val="ky-KG"/>
        </w:rPr>
      </w:pPr>
      <w:r w:rsidRPr="002F5538">
        <w:rPr>
          <w:rFonts w:ascii="Times New Roman" w:eastAsia="Calibri" w:hAnsi="Times New Roman" w:cs="Times New Roman"/>
          <w:sz w:val="24"/>
          <w:szCs w:val="24"/>
          <w:lang w:val="ky-KG"/>
        </w:rPr>
        <w:t>Учурдагы рынок экономикасынын шарттарында уюмдардын ишинин натыйжалуулугун жана ийкемдүүлүгүн, ошондой эле атаандаштык рыногунда иштеген уставдык капиталындагы акцияларынын 50 жана андан ашык пайызы мамлекетке таандык болгон акционердик коомдордун</w:t>
      </w:r>
      <w:r>
        <w:rPr>
          <w:rFonts w:ascii="Times New Roman" w:eastAsia="Calibri" w:hAnsi="Times New Roman" w:cs="Times New Roman"/>
          <w:sz w:val="24"/>
          <w:szCs w:val="24"/>
          <w:lang w:val="ky-KG"/>
        </w:rPr>
        <w:t xml:space="preserve"> жана</w:t>
      </w:r>
      <w:r w:rsidRPr="002F5538">
        <w:rPr>
          <w:rFonts w:ascii="Times New Roman" w:eastAsia="Calibri" w:hAnsi="Times New Roman" w:cs="Times New Roman"/>
          <w:sz w:val="24"/>
          <w:szCs w:val="24"/>
          <w:lang w:val="ky-KG"/>
        </w:rPr>
        <w:t xml:space="preserve"> мамлекеттик ишканалар мамлекеттик сатып алууларынын жол-жо</w:t>
      </w:r>
      <w:r>
        <w:rPr>
          <w:rFonts w:ascii="Times New Roman" w:eastAsia="Calibri" w:hAnsi="Times New Roman" w:cs="Times New Roman"/>
          <w:sz w:val="24"/>
          <w:szCs w:val="24"/>
          <w:lang w:val="ky-KG"/>
        </w:rPr>
        <w:t>болорун жөнөкөйлөтүү максатында</w:t>
      </w:r>
      <w:r w:rsidRPr="002F5538">
        <w:rPr>
          <w:rFonts w:ascii="Times New Roman" w:eastAsia="Calibri" w:hAnsi="Times New Roman" w:cs="Times New Roman"/>
          <w:sz w:val="24"/>
          <w:szCs w:val="24"/>
          <w:lang w:val="ky-KG"/>
        </w:rPr>
        <w:t>, Мыйзам долбоорунда чектелген ыкма каралган, ал эми акционердик коомдордун, мамлекеттик ишканалардын тизмеси жана коммерциялык сырды коргоо боюнча сатып алуулардын тизмеси Кыргыз Республикасынын Министрлер Кабинети тарабынан аныкталат.</w:t>
      </w:r>
    </w:p>
    <w:p w:rsidR="002F5538" w:rsidRDefault="00E15E65" w:rsidP="002F5538">
      <w:pPr>
        <w:spacing w:after="0" w:line="240" w:lineRule="auto"/>
        <w:ind w:firstLine="708"/>
        <w:jc w:val="both"/>
        <w:rPr>
          <w:rFonts w:ascii="Times New Roman" w:eastAsia="Calibri" w:hAnsi="Times New Roman" w:cs="Times New Roman"/>
          <w:sz w:val="24"/>
          <w:szCs w:val="24"/>
          <w:lang w:val="ky-KG"/>
        </w:rPr>
      </w:pPr>
      <w:r w:rsidRPr="00E15E65">
        <w:rPr>
          <w:rFonts w:ascii="Times New Roman" w:eastAsia="Calibri" w:hAnsi="Times New Roman" w:cs="Times New Roman"/>
          <w:sz w:val="24"/>
          <w:szCs w:val="24"/>
          <w:lang w:val="ky-KG"/>
        </w:rPr>
        <w:t>Процессти жөнөкөйлөтүү жана тездетүү, ошондой эле сатып алуу жол-жоболорунун ачык-айкындуулугун жана натыйжалуулугун камсыз кылуу максатында Мыйзам долбоору менен мамлекеттик сатып алуулар жол-жобосунун этаптары кайра каралган.</w:t>
      </w:r>
      <w:r w:rsidRPr="00E15E65">
        <w:rPr>
          <w:lang w:val="ky-KG"/>
        </w:rPr>
        <w:t xml:space="preserve"> </w:t>
      </w:r>
      <w:r>
        <w:rPr>
          <w:lang w:val="ky-KG"/>
        </w:rPr>
        <w:t>О</w:t>
      </w:r>
      <w:r w:rsidRPr="00E15E65">
        <w:rPr>
          <w:rFonts w:ascii="Times New Roman" w:eastAsia="Calibri" w:hAnsi="Times New Roman" w:cs="Times New Roman"/>
          <w:sz w:val="24"/>
          <w:szCs w:val="24"/>
          <w:lang w:val="ky-KG"/>
        </w:rPr>
        <w:t xml:space="preserve">шентип, </w:t>
      </w:r>
      <w:r>
        <w:rPr>
          <w:rFonts w:ascii="Times New Roman" w:eastAsia="Calibri" w:hAnsi="Times New Roman" w:cs="Times New Roman"/>
          <w:sz w:val="24"/>
          <w:szCs w:val="24"/>
          <w:lang w:val="ky-KG"/>
        </w:rPr>
        <w:t>Мыйзам</w:t>
      </w:r>
      <w:r w:rsidRPr="00E15E65">
        <w:rPr>
          <w:rFonts w:ascii="Times New Roman" w:eastAsia="Calibri" w:hAnsi="Times New Roman" w:cs="Times New Roman"/>
          <w:sz w:val="24"/>
          <w:szCs w:val="24"/>
          <w:lang w:val="ky-KG"/>
        </w:rPr>
        <w:t xml:space="preserve"> долбоору товарларды сапаттуу, </w:t>
      </w:r>
      <w:r>
        <w:rPr>
          <w:rFonts w:ascii="Times New Roman" w:eastAsia="Calibri" w:hAnsi="Times New Roman" w:cs="Times New Roman"/>
          <w:sz w:val="24"/>
          <w:szCs w:val="24"/>
          <w:lang w:val="ky-KG"/>
        </w:rPr>
        <w:t>ө</w:t>
      </w:r>
      <w:r w:rsidRPr="00E15E65">
        <w:rPr>
          <w:rFonts w:ascii="Times New Roman" w:eastAsia="Calibri" w:hAnsi="Times New Roman" w:cs="Times New Roman"/>
          <w:sz w:val="24"/>
          <w:szCs w:val="24"/>
          <w:lang w:val="ky-KG"/>
        </w:rPr>
        <w:t>з убагында жеткир</w:t>
      </w:r>
      <w:r>
        <w:rPr>
          <w:rFonts w:ascii="Times New Roman" w:eastAsia="Calibri" w:hAnsi="Times New Roman" w:cs="Times New Roman"/>
          <w:sz w:val="24"/>
          <w:szCs w:val="24"/>
          <w:lang w:val="ky-KG"/>
        </w:rPr>
        <w:t>үү</w:t>
      </w:r>
      <w:r w:rsidRPr="00E15E65">
        <w:rPr>
          <w:rFonts w:ascii="Times New Roman" w:eastAsia="Calibri" w:hAnsi="Times New Roman" w:cs="Times New Roman"/>
          <w:sz w:val="24"/>
          <w:szCs w:val="24"/>
          <w:lang w:val="ky-KG"/>
        </w:rPr>
        <w:t>н</w:t>
      </w:r>
      <w:r>
        <w:rPr>
          <w:rFonts w:ascii="Times New Roman" w:eastAsia="Calibri" w:hAnsi="Times New Roman" w:cs="Times New Roman"/>
          <w:sz w:val="24"/>
          <w:szCs w:val="24"/>
          <w:lang w:val="ky-KG"/>
        </w:rPr>
        <w:t>ү</w:t>
      </w:r>
      <w:r w:rsidRPr="00E15E65">
        <w:rPr>
          <w:rFonts w:ascii="Times New Roman" w:eastAsia="Calibri" w:hAnsi="Times New Roman" w:cs="Times New Roman"/>
          <w:sz w:val="24"/>
          <w:szCs w:val="24"/>
          <w:lang w:val="ky-KG"/>
        </w:rPr>
        <w:t>, жум</w:t>
      </w:r>
      <w:r>
        <w:rPr>
          <w:rFonts w:ascii="Times New Roman" w:eastAsia="Calibri" w:hAnsi="Times New Roman" w:cs="Times New Roman"/>
          <w:sz w:val="24"/>
          <w:szCs w:val="24"/>
          <w:lang w:val="ky-KG"/>
        </w:rPr>
        <w:t>уштарды аткарууну жана кызмат кө</w:t>
      </w:r>
      <w:r w:rsidRPr="00E15E65">
        <w:rPr>
          <w:rFonts w:ascii="Times New Roman" w:eastAsia="Calibri" w:hAnsi="Times New Roman" w:cs="Times New Roman"/>
          <w:sz w:val="24"/>
          <w:szCs w:val="24"/>
          <w:lang w:val="ky-KG"/>
        </w:rPr>
        <w:t>рс</w:t>
      </w:r>
      <w:r>
        <w:rPr>
          <w:rFonts w:ascii="Times New Roman" w:eastAsia="Calibri" w:hAnsi="Times New Roman" w:cs="Times New Roman"/>
          <w:sz w:val="24"/>
          <w:szCs w:val="24"/>
          <w:lang w:val="ky-KG"/>
        </w:rPr>
        <w:t>ө</w:t>
      </w:r>
      <w:r w:rsidRPr="00E15E65">
        <w:rPr>
          <w:rFonts w:ascii="Times New Roman" w:eastAsia="Calibri" w:hAnsi="Times New Roman" w:cs="Times New Roman"/>
          <w:sz w:val="24"/>
          <w:szCs w:val="24"/>
          <w:lang w:val="ky-KG"/>
        </w:rPr>
        <w:t>т</w:t>
      </w:r>
      <w:r>
        <w:rPr>
          <w:rFonts w:ascii="Times New Roman" w:eastAsia="Calibri" w:hAnsi="Times New Roman" w:cs="Times New Roman"/>
          <w:sz w:val="24"/>
          <w:szCs w:val="24"/>
          <w:lang w:val="ky-KG"/>
        </w:rPr>
        <w:t>үү</w:t>
      </w:r>
      <w:r w:rsidRPr="00E15E65">
        <w:rPr>
          <w:rFonts w:ascii="Times New Roman" w:eastAsia="Calibri" w:hAnsi="Times New Roman" w:cs="Times New Roman"/>
          <w:sz w:val="24"/>
          <w:szCs w:val="24"/>
          <w:lang w:val="ky-KG"/>
        </w:rPr>
        <w:t>н</w:t>
      </w:r>
      <w:r>
        <w:rPr>
          <w:rFonts w:ascii="Times New Roman" w:eastAsia="Calibri" w:hAnsi="Times New Roman" w:cs="Times New Roman"/>
          <w:sz w:val="24"/>
          <w:szCs w:val="24"/>
          <w:lang w:val="ky-KG"/>
        </w:rPr>
        <w:t>ү</w:t>
      </w:r>
      <w:r w:rsidRPr="00E15E65">
        <w:rPr>
          <w:rFonts w:ascii="Times New Roman" w:eastAsia="Calibri" w:hAnsi="Times New Roman" w:cs="Times New Roman"/>
          <w:sz w:val="24"/>
          <w:szCs w:val="24"/>
          <w:lang w:val="ky-KG"/>
        </w:rPr>
        <w:t xml:space="preserve"> камсыз кылуу максатында «</w:t>
      </w:r>
      <w:r w:rsidR="00A93B86">
        <w:rPr>
          <w:rFonts w:ascii="Times New Roman" w:eastAsia="Calibri" w:hAnsi="Times New Roman" w:cs="Times New Roman"/>
          <w:sz w:val="24"/>
          <w:szCs w:val="24"/>
          <w:lang w:val="ky-KG"/>
        </w:rPr>
        <w:t>контракты</w:t>
      </w:r>
      <w:r w:rsidRPr="00E15E65">
        <w:rPr>
          <w:rFonts w:ascii="Times New Roman" w:eastAsia="Calibri" w:hAnsi="Times New Roman" w:cs="Times New Roman"/>
          <w:sz w:val="24"/>
          <w:szCs w:val="24"/>
          <w:lang w:val="ky-KG"/>
        </w:rPr>
        <w:t xml:space="preserve"> </w:t>
      </w:r>
      <w:r w:rsidR="00A93B86">
        <w:rPr>
          <w:rFonts w:ascii="Times New Roman" w:eastAsia="Calibri" w:hAnsi="Times New Roman" w:cs="Times New Roman"/>
          <w:sz w:val="24"/>
          <w:szCs w:val="24"/>
          <w:lang w:val="ky-KG"/>
        </w:rPr>
        <w:t>администрациялоо</w:t>
      </w:r>
      <w:r w:rsidRPr="00E15E65">
        <w:rPr>
          <w:rFonts w:ascii="Times New Roman" w:eastAsia="Calibri" w:hAnsi="Times New Roman" w:cs="Times New Roman"/>
          <w:sz w:val="24"/>
          <w:szCs w:val="24"/>
          <w:lang w:val="ky-KG"/>
        </w:rPr>
        <w:t>» карайт.</w:t>
      </w:r>
      <w:r>
        <w:rPr>
          <w:rFonts w:ascii="Times New Roman" w:eastAsia="Calibri" w:hAnsi="Times New Roman" w:cs="Times New Roman"/>
          <w:sz w:val="24"/>
          <w:szCs w:val="24"/>
          <w:lang w:val="ky-KG"/>
        </w:rPr>
        <w:t xml:space="preserve"> </w:t>
      </w:r>
      <w:r w:rsidR="00A93B86">
        <w:rPr>
          <w:rFonts w:ascii="Times New Roman" w:eastAsia="Calibri" w:hAnsi="Times New Roman" w:cs="Times New Roman"/>
          <w:sz w:val="24"/>
          <w:szCs w:val="24"/>
          <w:lang w:val="ky-KG"/>
        </w:rPr>
        <w:t>Контракты</w:t>
      </w:r>
      <w:r w:rsidR="00A93B86" w:rsidRPr="00E15E65">
        <w:rPr>
          <w:rFonts w:ascii="Times New Roman" w:eastAsia="Calibri" w:hAnsi="Times New Roman" w:cs="Times New Roman"/>
          <w:sz w:val="24"/>
          <w:szCs w:val="24"/>
          <w:lang w:val="ky-KG"/>
        </w:rPr>
        <w:t xml:space="preserve"> </w:t>
      </w:r>
      <w:r w:rsidR="00A93B86">
        <w:rPr>
          <w:rFonts w:ascii="Times New Roman" w:eastAsia="Calibri" w:hAnsi="Times New Roman" w:cs="Times New Roman"/>
          <w:sz w:val="24"/>
          <w:szCs w:val="24"/>
          <w:lang w:val="ky-KG"/>
        </w:rPr>
        <w:t>администрациялоо</w:t>
      </w:r>
      <w:r w:rsidR="00A93B86" w:rsidRPr="00E15E65">
        <w:rPr>
          <w:rFonts w:ascii="Times New Roman" w:eastAsia="Calibri" w:hAnsi="Times New Roman" w:cs="Times New Roman"/>
          <w:sz w:val="24"/>
          <w:szCs w:val="24"/>
          <w:lang w:val="ky-KG"/>
        </w:rPr>
        <w:t xml:space="preserve"> </w:t>
      </w:r>
      <w:r w:rsidRPr="00E15E65">
        <w:rPr>
          <w:rFonts w:ascii="Times New Roman" w:eastAsia="Calibri" w:hAnsi="Times New Roman" w:cs="Times New Roman"/>
          <w:sz w:val="24"/>
          <w:szCs w:val="24"/>
          <w:lang w:val="ky-KG"/>
        </w:rPr>
        <w:t>тараптардын сатып алуулар жөнүндө келишим боюнча милдеттенмелерди аткаруусун мониторинг жүргүзүүгө мүмкүндүк берет, бул веб-порталды жана/же электрондук каталогду пайдалануу менен ишке ашырылып, тобокелдиктерди азайтуу максатында</w:t>
      </w:r>
      <w:r>
        <w:rPr>
          <w:rFonts w:ascii="Times New Roman" w:eastAsia="Calibri" w:hAnsi="Times New Roman" w:cs="Times New Roman"/>
          <w:sz w:val="24"/>
          <w:szCs w:val="24"/>
          <w:lang w:val="ky-KG"/>
        </w:rPr>
        <w:t>,</w:t>
      </w:r>
      <w:r w:rsidRPr="00E15E65">
        <w:rPr>
          <w:rFonts w:ascii="Times New Roman" w:eastAsia="Calibri" w:hAnsi="Times New Roman" w:cs="Times New Roman"/>
          <w:sz w:val="24"/>
          <w:szCs w:val="24"/>
          <w:lang w:val="ky-KG"/>
        </w:rPr>
        <w:t xml:space="preserve"> келишимдерди талаптагыдай эмес аткаруу же аткарбоо, ошондой эле келишимди аткаруудагы коррупциялык тобокелдиктер менен байланышкан.к</w:t>
      </w:r>
      <w:r>
        <w:rPr>
          <w:rFonts w:ascii="Times New Roman" w:eastAsia="Calibri" w:hAnsi="Times New Roman" w:cs="Times New Roman"/>
          <w:sz w:val="24"/>
          <w:szCs w:val="24"/>
          <w:lang w:val="ky-KG"/>
        </w:rPr>
        <w:t>елишимди</w:t>
      </w:r>
      <w:r w:rsidRPr="00E15E65">
        <w:rPr>
          <w:rFonts w:ascii="Times New Roman" w:eastAsia="Calibri" w:hAnsi="Times New Roman" w:cs="Times New Roman"/>
          <w:sz w:val="24"/>
          <w:szCs w:val="24"/>
          <w:lang w:val="ky-KG"/>
        </w:rPr>
        <w:t xml:space="preserve"> аткаруунун ачык-айкын, жеткиликтүү жана отчеттуу процессин камсыз кылат. </w:t>
      </w:r>
    </w:p>
    <w:p w:rsidR="002F5538" w:rsidRDefault="00E15E65" w:rsidP="002F5538">
      <w:pPr>
        <w:spacing w:after="0" w:line="240" w:lineRule="auto"/>
        <w:ind w:firstLine="708"/>
        <w:jc w:val="both"/>
        <w:rPr>
          <w:rFonts w:ascii="Times New Roman" w:eastAsia="Calibri" w:hAnsi="Times New Roman" w:cs="Times New Roman"/>
          <w:sz w:val="24"/>
          <w:szCs w:val="24"/>
          <w:lang w:val="ky-KG"/>
        </w:rPr>
      </w:pPr>
      <w:r w:rsidRPr="00E15E65">
        <w:rPr>
          <w:rFonts w:ascii="Times New Roman" w:eastAsia="Calibri" w:hAnsi="Times New Roman" w:cs="Times New Roman"/>
          <w:sz w:val="24"/>
          <w:szCs w:val="24"/>
          <w:lang w:val="ky-KG"/>
        </w:rPr>
        <w:t>Мамлекеттик сатып алууларды жүргүзүүдө даттанууларды кароо жол-жоболорун өркүндөтүү, ошондой эле келип түшкөн даттанууларды өз убагында, объективдүү кароо жана алар боюнча Кыргыз Республикасынын мыйзамдарынын чегинде объективдүү, адилет чечимдерди кабыл алуу максатында мамлекеттик сатып алуулар чөйрөсү,</w:t>
      </w:r>
      <w:r w:rsidRPr="00E15E65">
        <w:rPr>
          <w:lang w:val="ky-KG"/>
        </w:rPr>
        <w:t xml:space="preserve"> </w:t>
      </w:r>
      <w:r w:rsidRPr="00E15E65">
        <w:rPr>
          <w:rFonts w:ascii="Times New Roman" w:eastAsia="Calibri" w:hAnsi="Times New Roman" w:cs="Times New Roman"/>
          <w:sz w:val="24"/>
          <w:szCs w:val="24"/>
          <w:lang w:val="ky-KG"/>
        </w:rPr>
        <w:t>Мыйзам долбоору үч инстанциядагы даттануунун шарттарын карайт</w:t>
      </w:r>
      <w:r>
        <w:rPr>
          <w:rFonts w:ascii="Times New Roman" w:eastAsia="Calibri" w:hAnsi="Times New Roman" w:cs="Times New Roman"/>
          <w:sz w:val="24"/>
          <w:szCs w:val="24"/>
          <w:lang w:val="ky-KG"/>
        </w:rPr>
        <w:t>. Б</w:t>
      </w:r>
      <w:r w:rsidRPr="00E15E65">
        <w:rPr>
          <w:rFonts w:ascii="Times New Roman" w:eastAsia="Calibri" w:hAnsi="Times New Roman" w:cs="Times New Roman"/>
          <w:sz w:val="24"/>
          <w:szCs w:val="24"/>
          <w:lang w:val="ky-KG"/>
        </w:rPr>
        <w:t>ашкача айтканда, даттануулар жеткирүүчүлөр жана консультанттар тарабынан биринчи кезекте сатып алуучу уюмга берилет.</w:t>
      </w:r>
      <w:r>
        <w:rPr>
          <w:rFonts w:ascii="Times New Roman" w:eastAsia="Calibri" w:hAnsi="Times New Roman" w:cs="Times New Roman"/>
          <w:sz w:val="24"/>
          <w:szCs w:val="24"/>
          <w:lang w:val="ky-KG"/>
        </w:rPr>
        <w:t xml:space="preserve"> </w:t>
      </w:r>
      <w:r w:rsidRPr="00E15E65">
        <w:rPr>
          <w:rFonts w:ascii="Times New Roman" w:eastAsia="Calibri" w:hAnsi="Times New Roman" w:cs="Times New Roman"/>
          <w:sz w:val="24"/>
          <w:szCs w:val="24"/>
          <w:lang w:val="ky-KG"/>
        </w:rPr>
        <w:t>Сатып алуучу уюмдун даттануу боюнча чечими менен макул болбогон учурда берүүчүлөр жана консультанттар бул чечимге административдик (сотко чейинки) тартипте көз карандысыз комиссияга даттанууга укуктуу, андан кийин алар сотко даттанышат.</w:t>
      </w:r>
      <w:r>
        <w:rPr>
          <w:rFonts w:ascii="Times New Roman" w:eastAsia="Calibri" w:hAnsi="Times New Roman" w:cs="Times New Roman"/>
          <w:sz w:val="24"/>
          <w:szCs w:val="24"/>
          <w:lang w:val="ky-KG"/>
        </w:rPr>
        <w:t xml:space="preserve"> </w:t>
      </w:r>
      <w:r w:rsidRPr="00E15E65">
        <w:rPr>
          <w:rFonts w:ascii="Times New Roman" w:eastAsia="Calibri" w:hAnsi="Times New Roman" w:cs="Times New Roman"/>
          <w:sz w:val="24"/>
          <w:szCs w:val="24"/>
          <w:lang w:val="ky-KG"/>
        </w:rPr>
        <w:t>Ошентип, Мыйзам долбоорунун административдик иштин негиздери жана административдик жол-жоболор жөнүндө мыйзамдарга, Граждандык кодекске жана Бюджеттик кодекске карама-каршылыктарын четтетүү максатында Мыйзам долбоорунун акыркы жобосу боюнча бөлүм тиешелүү өзгөртүүлөрдү киргизүүнү карайт.</w:t>
      </w:r>
    </w:p>
    <w:p w:rsidR="00816A97" w:rsidRDefault="00F465AC" w:rsidP="00A87920">
      <w:pPr>
        <w:spacing w:after="0" w:line="240" w:lineRule="auto"/>
        <w:ind w:firstLine="708"/>
        <w:jc w:val="both"/>
        <w:rPr>
          <w:rFonts w:ascii="Times New Roman" w:eastAsia="Calibri" w:hAnsi="Times New Roman" w:cs="Times New Roman"/>
          <w:sz w:val="24"/>
          <w:szCs w:val="24"/>
          <w:lang w:val="ky-KG"/>
        </w:rPr>
      </w:pPr>
      <w:r w:rsidRPr="00F465AC">
        <w:rPr>
          <w:rFonts w:ascii="Times New Roman" w:eastAsia="Calibri" w:hAnsi="Times New Roman" w:cs="Times New Roman"/>
          <w:sz w:val="24"/>
          <w:szCs w:val="24"/>
          <w:lang w:val="ky-KG"/>
        </w:rPr>
        <w:t>Ошондой эле Мыйзам долбоорунда бааны өзгөртүү жагында келишимге өзгөртүүлөрдү киргизүүнү караган норма сунушталууда.</w:t>
      </w:r>
      <w:r w:rsidRPr="00F465AC">
        <w:rPr>
          <w:lang w:val="ky-KG"/>
        </w:rPr>
        <w:t xml:space="preserve"> </w:t>
      </w:r>
      <w:r w:rsidRPr="00F465AC">
        <w:rPr>
          <w:rFonts w:ascii="Times New Roman" w:eastAsia="Calibri" w:hAnsi="Times New Roman" w:cs="Times New Roman"/>
          <w:sz w:val="24"/>
          <w:szCs w:val="24"/>
          <w:lang w:val="ky-KG"/>
        </w:rPr>
        <w:t>Мында сатып алуучу уюмдар келишимдерди, аларга киргизилген өзгөртүүлөрдү жана толуктоолорду, иш жүзүндөгү аткарылышын, төлөнгөн төлөмдөрдү, мөөнөттөрдү ачып беришет.</w:t>
      </w:r>
    </w:p>
    <w:p w:rsidR="00F465AC" w:rsidRDefault="00F465AC" w:rsidP="00A87920">
      <w:pPr>
        <w:spacing w:after="0" w:line="240" w:lineRule="auto"/>
        <w:ind w:firstLine="708"/>
        <w:jc w:val="both"/>
        <w:rPr>
          <w:rFonts w:ascii="Times New Roman" w:eastAsia="Calibri" w:hAnsi="Times New Roman" w:cs="Times New Roman"/>
          <w:sz w:val="24"/>
          <w:szCs w:val="24"/>
          <w:lang w:val="ky-KG"/>
        </w:rPr>
      </w:pPr>
      <w:r w:rsidRPr="00F465AC">
        <w:rPr>
          <w:rFonts w:ascii="Times New Roman" w:eastAsia="Calibri" w:hAnsi="Times New Roman" w:cs="Times New Roman"/>
          <w:sz w:val="24"/>
          <w:szCs w:val="24"/>
          <w:lang w:val="ky-KG"/>
        </w:rPr>
        <w:lastRenderedPageBreak/>
        <w:t>Мыйзам долбоору сатып алуулардын бардык этаптарында жарандык коомдун катышуусун жана каалаган (арыз боюнча) сатып алуучу уюм тарабынан сатып алуулар жөнүндө маалыматка жетүү, анын ичинде комиссиялардын курамына (конкурстук,</w:t>
      </w:r>
      <w:r>
        <w:rPr>
          <w:rFonts w:ascii="Times New Roman" w:eastAsia="Calibri" w:hAnsi="Times New Roman" w:cs="Times New Roman"/>
          <w:sz w:val="24"/>
          <w:szCs w:val="24"/>
          <w:lang w:val="ky-KG"/>
        </w:rPr>
        <w:t xml:space="preserve"> кабыл алуу) </w:t>
      </w:r>
      <w:r w:rsidRPr="00F465AC">
        <w:rPr>
          <w:rFonts w:ascii="Times New Roman" w:eastAsia="Calibri" w:hAnsi="Times New Roman" w:cs="Times New Roman"/>
          <w:sz w:val="24"/>
          <w:szCs w:val="24"/>
          <w:lang w:val="ky-KG"/>
        </w:rPr>
        <w:t xml:space="preserve">товарларды, жумуштарды жана кызмат көрсөтүүлөрдү кабыл алууга (келишимдерди башкарууга) </w:t>
      </w:r>
      <w:r>
        <w:rPr>
          <w:rFonts w:ascii="Times New Roman" w:eastAsia="Calibri" w:hAnsi="Times New Roman" w:cs="Times New Roman"/>
          <w:sz w:val="24"/>
          <w:szCs w:val="24"/>
          <w:lang w:val="ky-KG"/>
        </w:rPr>
        <w:t>катышуунук карайт</w:t>
      </w:r>
      <w:r w:rsidRPr="00F465AC">
        <w:rPr>
          <w:rFonts w:ascii="Times New Roman" w:eastAsia="Calibri" w:hAnsi="Times New Roman" w:cs="Times New Roman"/>
          <w:sz w:val="24"/>
          <w:szCs w:val="24"/>
          <w:lang w:val="ky-KG"/>
        </w:rPr>
        <w:t>, ошондой эле бузуу бар деп эсептесе, ар кандай себептер боюнча даттанууга укуктуу.</w:t>
      </w:r>
    </w:p>
    <w:p w:rsidR="00F465AC" w:rsidRDefault="00F465AC" w:rsidP="00A87920">
      <w:pPr>
        <w:spacing w:after="0" w:line="240" w:lineRule="auto"/>
        <w:ind w:firstLine="708"/>
        <w:jc w:val="both"/>
        <w:rPr>
          <w:rFonts w:ascii="Times New Roman" w:eastAsia="Calibri" w:hAnsi="Times New Roman" w:cs="Times New Roman"/>
          <w:sz w:val="24"/>
          <w:szCs w:val="24"/>
          <w:lang w:val="ky-KG"/>
        </w:rPr>
      </w:pPr>
      <w:r w:rsidRPr="00F465AC">
        <w:rPr>
          <w:rFonts w:ascii="Times New Roman" w:eastAsia="Calibri" w:hAnsi="Times New Roman" w:cs="Times New Roman"/>
          <w:sz w:val="24"/>
          <w:szCs w:val="24"/>
          <w:lang w:val="ky-KG"/>
        </w:rPr>
        <w:t>Мыйзам долбооруна “контракттарды банктык камсыздоо” түшүнүгү киргизилген.</w:t>
      </w:r>
      <w:r>
        <w:rPr>
          <w:rFonts w:ascii="Times New Roman" w:eastAsia="Calibri" w:hAnsi="Times New Roman" w:cs="Times New Roman"/>
          <w:sz w:val="24"/>
          <w:szCs w:val="24"/>
          <w:lang w:val="ky-KG"/>
        </w:rPr>
        <w:t xml:space="preserve"> </w:t>
      </w:r>
      <w:r w:rsidRPr="00F465AC">
        <w:rPr>
          <w:rFonts w:ascii="Times New Roman" w:eastAsia="Calibri" w:hAnsi="Times New Roman" w:cs="Times New Roman"/>
          <w:sz w:val="24"/>
          <w:szCs w:val="24"/>
          <w:lang w:val="ky-KG"/>
        </w:rPr>
        <w:t xml:space="preserve">Практикада тапшыруучулар келишимдерди </w:t>
      </w:r>
      <w:r>
        <w:rPr>
          <w:rFonts w:ascii="Times New Roman" w:eastAsia="Calibri" w:hAnsi="Times New Roman" w:cs="Times New Roman"/>
          <w:sz w:val="24"/>
          <w:szCs w:val="24"/>
          <w:lang w:val="ky-KG"/>
        </w:rPr>
        <w:t>ө</w:t>
      </w:r>
      <w:r w:rsidRPr="00F465AC">
        <w:rPr>
          <w:rFonts w:ascii="Times New Roman" w:eastAsia="Calibri" w:hAnsi="Times New Roman" w:cs="Times New Roman"/>
          <w:sz w:val="24"/>
          <w:szCs w:val="24"/>
          <w:lang w:val="ky-KG"/>
        </w:rPr>
        <w:t>з убагында аткарышпайт, алынган каражаттар келишим боюнча милдеттенмелерди аткарууга жумшалбайт, мындан тышкары курулуш иштерине келишимдердин кепчулугу али толук эмес деп эсептелинет.</w:t>
      </w:r>
      <w:r>
        <w:rPr>
          <w:rFonts w:ascii="Times New Roman" w:eastAsia="Calibri" w:hAnsi="Times New Roman" w:cs="Times New Roman"/>
          <w:sz w:val="24"/>
          <w:szCs w:val="24"/>
          <w:lang w:val="ky-KG"/>
        </w:rPr>
        <w:t xml:space="preserve"> </w:t>
      </w:r>
      <w:r w:rsidRPr="00F465AC">
        <w:rPr>
          <w:rFonts w:ascii="Times New Roman" w:eastAsia="Calibri" w:hAnsi="Times New Roman" w:cs="Times New Roman"/>
          <w:sz w:val="24"/>
          <w:szCs w:val="24"/>
          <w:lang w:val="ky-KG"/>
        </w:rPr>
        <w:t>Эл аралык тажрыйбаны изилдөө менен, бул Мыйзам долбоору банктык колдоо түрүндөгү келишимдик милдеттенмелерди контролдоонун дагы бир ыкмасын карайт.</w:t>
      </w:r>
      <w:r>
        <w:rPr>
          <w:rFonts w:ascii="Times New Roman" w:eastAsia="Calibri" w:hAnsi="Times New Roman" w:cs="Times New Roman"/>
          <w:sz w:val="24"/>
          <w:szCs w:val="24"/>
          <w:lang w:val="ky-KG"/>
        </w:rPr>
        <w:t xml:space="preserve"> </w:t>
      </w:r>
      <w:r w:rsidRPr="00F465AC">
        <w:rPr>
          <w:rFonts w:ascii="Times New Roman" w:eastAsia="Calibri" w:hAnsi="Times New Roman" w:cs="Times New Roman"/>
          <w:sz w:val="24"/>
          <w:szCs w:val="24"/>
          <w:lang w:val="ky-KG"/>
        </w:rPr>
        <w:t>Мындан тышкары, чыгашалардын корголбогон беренелери боюнча каржылоодо бюджет каржы жылынын аягында каржыланат, ушуга байланыштуу каралган каражаттарды өздөштүрүү үчүн көптөгөн сатып алуучу уюмдар аткарылган фактыларды тастыктаган документтери жок туруп, бюджеттик каражаттардын аткарыл</w:t>
      </w:r>
      <w:r>
        <w:rPr>
          <w:rFonts w:ascii="Times New Roman" w:eastAsia="Calibri" w:hAnsi="Times New Roman" w:cs="Times New Roman"/>
          <w:sz w:val="24"/>
          <w:szCs w:val="24"/>
          <w:lang w:val="ky-KG"/>
        </w:rPr>
        <w:t>ышын камсыз кылуу фактылары бар</w:t>
      </w:r>
      <w:r w:rsidRPr="00F465AC">
        <w:rPr>
          <w:rFonts w:ascii="Times New Roman" w:eastAsia="Calibri" w:hAnsi="Times New Roman" w:cs="Times New Roman"/>
          <w:sz w:val="24"/>
          <w:szCs w:val="24"/>
          <w:lang w:val="ky-KG"/>
        </w:rPr>
        <w:t xml:space="preserve"> же аткарылганга чейин </w:t>
      </w:r>
      <w:r>
        <w:rPr>
          <w:rFonts w:ascii="Times New Roman" w:eastAsia="Calibri" w:hAnsi="Times New Roman" w:cs="Times New Roman"/>
          <w:sz w:val="24"/>
          <w:szCs w:val="24"/>
          <w:lang w:val="ky-KG"/>
        </w:rPr>
        <w:t>бе</w:t>
      </w:r>
      <w:r w:rsidRPr="00F465AC">
        <w:rPr>
          <w:rFonts w:ascii="Times New Roman" w:eastAsia="Calibri" w:hAnsi="Times New Roman" w:cs="Times New Roman"/>
          <w:sz w:val="24"/>
          <w:szCs w:val="24"/>
          <w:lang w:val="ky-KG"/>
        </w:rPr>
        <w:t>рүүчүгө төлөмдөрдү жүргүзүү.</w:t>
      </w:r>
      <w:r w:rsidR="00073ABF">
        <w:rPr>
          <w:rFonts w:ascii="Times New Roman" w:eastAsia="Calibri" w:hAnsi="Times New Roman" w:cs="Times New Roman"/>
          <w:sz w:val="24"/>
          <w:szCs w:val="24"/>
          <w:lang w:val="ky-KG"/>
        </w:rPr>
        <w:t xml:space="preserve"> </w:t>
      </w:r>
      <w:r w:rsidR="00073ABF" w:rsidRPr="00073ABF">
        <w:rPr>
          <w:rFonts w:ascii="Times New Roman" w:eastAsia="Calibri" w:hAnsi="Times New Roman" w:cs="Times New Roman"/>
          <w:sz w:val="24"/>
          <w:szCs w:val="24"/>
          <w:lang w:val="ky-KG"/>
        </w:rPr>
        <w:t>Мында мамлекеттик сатып алуулар боюнча келишимдерди банктык камсыздоону жүргүзүүнүн шарттары жана тартиби Кыргыз Республикасынын Министрлер Кабинетинин чечими менен белгиленет.</w:t>
      </w:r>
    </w:p>
    <w:p w:rsidR="00073ABF" w:rsidRPr="00073ABF" w:rsidRDefault="00073ABF" w:rsidP="00073ABF">
      <w:pPr>
        <w:spacing w:after="0" w:line="240" w:lineRule="auto"/>
        <w:ind w:firstLine="709"/>
        <w:jc w:val="both"/>
        <w:rPr>
          <w:rFonts w:ascii="Times New Roman" w:hAnsi="Times New Roman" w:cs="Times New Roman"/>
          <w:b/>
          <w:sz w:val="24"/>
          <w:szCs w:val="24"/>
          <w:lang w:val="ky-KG"/>
        </w:rPr>
      </w:pPr>
      <w:r w:rsidRPr="0005389E">
        <w:rPr>
          <w:rFonts w:ascii="Times New Roman" w:hAnsi="Times New Roman" w:cs="Times New Roman"/>
          <w:sz w:val="24"/>
          <w:szCs w:val="24"/>
          <w:lang w:val="ky-KG"/>
        </w:rPr>
        <w:t>Жогоруда баяндалгандардын негизинде</w:t>
      </w:r>
      <w:r>
        <w:rPr>
          <w:rFonts w:ascii="Times New Roman" w:hAnsi="Times New Roman" w:cs="Times New Roman"/>
          <w:sz w:val="24"/>
          <w:szCs w:val="24"/>
          <w:lang w:val="ky-KG"/>
        </w:rPr>
        <w:t>,</w:t>
      </w:r>
      <w:r w:rsidRPr="0005389E">
        <w:rPr>
          <w:rFonts w:ascii="Times New Roman" w:hAnsi="Times New Roman" w:cs="Times New Roman"/>
          <w:sz w:val="24"/>
          <w:szCs w:val="24"/>
          <w:lang w:val="ky-KG"/>
        </w:rPr>
        <w:t xml:space="preserve"> </w:t>
      </w:r>
      <w:r w:rsidRPr="0005389E">
        <w:rPr>
          <w:rFonts w:ascii="Times New Roman" w:eastAsia="Times New Roman" w:hAnsi="Times New Roman" w:cs="Times New Roman"/>
          <w:bCs/>
          <w:sz w:val="24"/>
          <w:szCs w:val="24"/>
          <w:lang w:val="ky-KG" w:eastAsia="ru-RU"/>
        </w:rPr>
        <w:t xml:space="preserve">Кыргыз Республикасынын </w:t>
      </w:r>
      <w:r>
        <w:rPr>
          <w:rFonts w:ascii="Times New Roman" w:eastAsia="Times New Roman" w:hAnsi="Times New Roman" w:cs="Times New Roman"/>
          <w:bCs/>
          <w:sz w:val="24"/>
          <w:szCs w:val="24"/>
          <w:lang w:val="ky-KG" w:eastAsia="ru-RU"/>
        </w:rPr>
        <w:t>Ф</w:t>
      </w:r>
      <w:r w:rsidRPr="0005389E">
        <w:rPr>
          <w:rFonts w:ascii="Times New Roman" w:eastAsia="Times New Roman" w:hAnsi="Times New Roman" w:cs="Times New Roman"/>
          <w:bCs/>
          <w:sz w:val="24"/>
          <w:szCs w:val="24"/>
          <w:lang w:val="ky-KG" w:eastAsia="ru-RU"/>
        </w:rPr>
        <w:t>инансы министрлиги</w:t>
      </w:r>
      <w:r w:rsidRPr="0005389E">
        <w:rPr>
          <w:rFonts w:ascii="Times New Roman" w:hAnsi="Times New Roman" w:cs="Times New Roman"/>
          <w:sz w:val="24"/>
          <w:szCs w:val="24"/>
          <w:lang w:val="ky-KG"/>
        </w:rPr>
        <w:t xml:space="preserve"> бул </w:t>
      </w:r>
      <w:r w:rsidRPr="0005389E">
        <w:rPr>
          <w:rFonts w:ascii="Times New Roman" w:eastAsia="Times New Roman" w:hAnsi="Times New Roman" w:cs="Times New Roman"/>
          <w:sz w:val="24"/>
          <w:szCs w:val="24"/>
          <w:lang w:val="ky-KG"/>
        </w:rPr>
        <w:t xml:space="preserve">Мыйзам долбоорун кароого киргизет.  </w:t>
      </w:r>
    </w:p>
    <w:p w:rsidR="00803A0C" w:rsidRPr="0005389E" w:rsidRDefault="00803A0C" w:rsidP="00073ABF">
      <w:pPr>
        <w:spacing w:after="0" w:line="240" w:lineRule="auto"/>
        <w:ind w:firstLine="709"/>
        <w:jc w:val="both"/>
        <w:rPr>
          <w:rFonts w:ascii="Times New Roman" w:hAnsi="Times New Roman" w:cs="Times New Roman"/>
          <w:b/>
          <w:sz w:val="24"/>
          <w:szCs w:val="24"/>
          <w:lang w:val="ky-KG"/>
        </w:rPr>
      </w:pPr>
      <w:r w:rsidRPr="0005389E">
        <w:rPr>
          <w:rFonts w:ascii="Times New Roman" w:hAnsi="Times New Roman" w:cs="Times New Roman"/>
          <w:b/>
          <w:sz w:val="24"/>
          <w:szCs w:val="24"/>
          <w:lang w:val="ky-KG"/>
        </w:rPr>
        <w:t>3. Мүмкүн болгон социалдык, экономикалык, укуктук, укук коргоо, гендердик, экологиялык, коррупциялык кесепеттердин болжолу</w:t>
      </w:r>
    </w:p>
    <w:p w:rsidR="00803A0C" w:rsidRPr="0005389E" w:rsidRDefault="00803A0C" w:rsidP="00073ABF">
      <w:pPr>
        <w:spacing w:after="0" w:line="240" w:lineRule="auto"/>
        <w:ind w:firstLine="709"/>
        <w:jc w:val="both"/>
        <w:rPr>
          <w:rFonts w:ascii="Times New Roman" w:eastAsia="Times New Roman" w:hAnsi="Times New Roman" w:cs="Times New Roman"/>
          <w:sz w:val="24"/>
          <w:szCs w:val="24"/>
          <w:lang w:val="ky-KG" w:eastAsia="ky-KG"/>
        </w:rPr>
      </w:pPr>
      <w:r w:rsidRPr="0005389E">
        <w:rPr>
          <w:rFonts w:ascii="Times New Roman" w:eastAsia="Times New Roman" w:hAnsi="Times New Roman" w:cs="Times New Roman"/>
          <w:sz w:val="24"/>
          <w:szCs w:val="24"/>
          <w:lang w:val="ky-KG" w:eastAsia="ky-KG"/>
        </w:rPr>
        <w:t>Бул Мыйзам долбоорун кабыл алуу социалдык, экономикалык, укуктук, укук коргоо, гендердик, экологиялык, коррупциялык кесепеттерге алып келбейт.</w:t>
      </w:r>
    </w:p>
    <w:p w:rsidR="00803A0C" w:rsidRPr="0005389E" w:rsidRDefault="00803A0C" w:rsidP="00803A0C">
      <w:pPr>
        <w:numPr>
          <w:ilvl w:val="0"/>
          <w:numId w:val="2"/>
        </w:numPr>
        <w:spacing w:after="0" w:line="240" w:lineRule="auto"/>
        <w:jc w:val="both"/>
        <w:rPr>
          <w:rFonts w:ascii="Times New Roman" w:eastAsia="Times New Roman" w:hAnsi="Times New Roman" w:cs="Times New Roman"/>
          <w:b/>
          <w:sz w:val="24"/>
          <w:szCs w:val="24"/>
          <w:lang w:val="ky-KG" w:eastAsia="ky-KG"/>
        </w:rPr>
      </w:pPr>
      <w:r w:rsidRPr="0005389E">
        <w:rPr>
          <w:rFonts w:ascii="Times New Roman" w:eastAsia="Times New Roman" w:hAnsi="Times New Roman" w:cs="Times New Roman"/>
          <w:b/>
          <w:sz w:val="24"/>
          <w:szCs w:val="24"/>
          <w:lang w:val="ky-KG" w:eastAsia="ky-KG"/>
        </w:rPr>
        <w:t xml:space="preserve">Долбоордун мыйзамдарга шайкештигин талдоо </w:t>
      </w:r>
    </w:p>
    <w:p w:rsidR="00803A0C" w:rsidRPr="0005389E" w:rsidRDefault="00803A0C" w:rsidP="00073ABF">
      <w:pPr>
        <w:spacing w:after="0" w:line="240" w:lineRule="auto"/>
        <w:ind w:firstLine="567"/>
        <w:jc w:val="both"/>
        <w:rPr>
          <w:rFonts w:ascii="Times New Roman" w:eastAsia="Times New Roman" w:hAnsi="Times New Roman" w:cs="Times New Roman"/>
          <w:sz w:val="24"/>
          <w:szCs w:val="24"/>
          <w:lang w:val="ky-KG" w:eastAsia="ky-KG"/>
        </w:rPr>
      </w:pPr>
      <w:r w:rsidRPr="0005389E">
        <w:rPr>
          <w:rFonts w:ascii="Times New Roman" w:eastAsia="Times New Roman" w:hAnsi="Times New Roman" w:cs="Times New Roman"/>
          <w:sz w:val="24"/>
          <w:szCs w:val="24"/>
          <w:lang w:val="ky-KG" w:eastAsia="ky-KG"/>
        </w:rPr>
        <w:t xml:space="preserve">Сунушталган Мыйзам долбоору колдонуудагы мыйзамдарга, ошондой эле Кыргыз Республикасы катышуучу болуп саналган эл аралык келишимдерде белгиленген тартипте күчүнө кирген ченемдерге каршы келбейт. </w:t>
      </w:r>
    </w:p>
    <w:p w:rsidR="00803A0C" w:rsidRPr="0005389E" w:rsidRDefault="00803A0C" w:rsidP="00073ABF">
      <w:pPr>
        <w:numPr>
          <w:ilvl w:val="0"/>
          <w:numId w:val="2"/>
        </w:numPr>
        <w:spacing w:before="120" w:after="0" w:line="240" w:lineRule="auto"/>
        <w:contextualSpacing/>
        <w:jc w:val="both"/>
        <w:rPr>
          <w:rFonts w:ascii="Times New Roman" w:hAnsi="Times New Roman" w:cs="Times New Roman"/>
          <w:b/>
          <w:sz w:val="24"/>
          <w:szCs w:val="24"/>
          <w:lang w:val="ky-KG"/>
        </w:rPr>
      </w:pPr>
      <w:r w:rsidRPr="0005389E">
        <w:rPr>
          <w:rFonts w:ascii="Times New Roman" w:hAnsi="Times New Roman" w:cs="Times New Roman"/>
          <w:b/>
          <w:sz w:val="24"/>
          <w:szCs w:val="24"/>
          <w:lang w:val="ky-KG"/>
        </w:rPr>
        <w:t>Коомдук талкуулоо натыйжалары жөнүндө маалымат</w:t>
      </w:r>
    </w:p>
    <w:p w:rsidR="00803A0C" w:rsidRPr="0005389E" w:rsidRDefault="00803A0C" w:rsidP="00073ABF">
      <w:pPr>
        <w:spacing w:after="0" w:line="240" w:lineRule="auto"/>
        <w:ind w:firstLine="708"/>
        <w:jc w:val="both"/>
        <w:rPr>
          <w:rFonts w:ascii="Times New Roman" w:hAnsi="Times New Roman" w:cs="Times New Roman"/>
          <w:sz w:val="24"/>
          <w:szCs w:val="24"/>
          <w:lang w:val="ky-KG"/>
        </w:rPr>
      </w:pPr>
      <w:r w:rsidRPr="0005389E">
        <w:rPr>
          <w:rFonts w:ascii="Times New Roman" w:eastAsia="Times New Roman" w:hAnsi="Times New Roman" w:cs="Times New Roman"/>
          <w:sz w:val="24"/>
          <w:szCs w:val="24"/>
          <w:lang w:val="ky-KG"/>
        </w:rPr>
        <w:t xml:space="preserve">Сунушталган Мыйзам долбоору коомдук талкуу жүргүзүү үчүн </w:t>
      </w:r>
      <w:r w:rsidRPr="0005389E">
        <w:rPr>
          <w:rFonts w:ascii="Times New Roman" w:eastAsia="Times New Roman" w:hAnsi="Times New Roman" w:cs="Times New Roman"/>
          <w:bCs/>
          <w:sz w:val="24"/>
          <w:szCs w:val="24"/>
          <w:lang w:val="ky-KG" w:eastAsia="ru-RU"/>
        </w:rPr>
        <w:t xml:space="preserve">Кыргыз Республикасынын </w:t>
      </w:r>
      <w:r w:rsidRPr="0005389E">
        <w:rPr>
          <w:rFonts w:ascii="Times New Roman" w:eastAsia="Times New Roman" w:hAnsi="Times New Roman" w:cs="Times New Roman"/>
          <w:sz w:val="24"/>
          <w:szCs w:val="24"/>
          <w:lang w:val="ky-KG"/>
        </w:rPr>
        <w:t xml:space="preserve">ченемдик укуктук актыларынын долбоорлорун коомдук талкуулоонун бирдиктүү порталына жана </w:t>
      </w:r>
      <w:r w:rsidRPr="0005389E">
        <w:rPr>
          <w:rFonts w:ascii="Times New Roman" w:eastAsia="Times New Roman" w:hAnsi="Times New Roman" w:cs="Times New Roman"/>
          <w:bCs/>
          <w:sz w:val="24"/>
          <w:szCs w:val="24"/>
          <w:lang w:val="ky-KG"/>
        </w:rPr>
        <w:t xml:space="preserve">Кыргыз Республикасынын </w:t>
      </w:r>
      <w:r>
        <w:rPr>
          <w:rFonts w:ascii="Times New Roman" w:eastAsia="Times New Roman" w:hAnsi="Times New Roman" w:cs="Times New Roman"/>
          <w:sz w:val="24"/>
          <w:szCs w:val="24"/>
          <w:lang w:val="ky-KG"/>
        </w:rPr>
        <w:t>Министрлер К</w:t>
      </w:r>
      <w:r w:rsidRPr="0005389E">
        <w:rPr>
          <w:rFonts w:ascii="Times New Roman" w:eastAsia="Times New Roman" w:hAnsi="Times New Roman" w:cs="Times New Roman"/>
          <w:sz w:val="24"/>
          <w:szCs w:val="24"/>
          <w:lang w:val="ky-KG"/>
        </w:rPr>
        <w:t>абинетинин расмий сайтына жарыяланат.</w:t>
      </w:r>
    </w:p>
    <w:p w:rsidR="00803A0C" w:rsidRPr="0005389E" w:rsidRDefault="00803A0C" w:rsidP="00803A0C">
      <w:pPr>
        <w:numPr>
          <w:ilvl w:val="0"/>
          <w:numId w:val="2"/>
        </w:numPr>
        <w:spacing w:after="0" w:line="240" w:lineRule="auto"/>
        <w:jc w:val="both"/>
        <w:rPr>
          <w:rFonts w:ascii="Times New Roman" w:eastAsia="Times New Roman" w:hAnsi="Times New Roman" w:cs="Times New Roman"/>
          <w:sz w:val="24"/>
          <w:szCs w:val="24"/>
          <w:lang w:val="ky-KG" w:eastAsia="ky-KG"/>
        </w:rPr>
      </w:pPr>
      <w:r w:rsidRPr="0005389E">
        <w:rPr>
          <w:rFonts w:ascii="Times New Roman" w:eastAsia="Times New Roman" w:hAnsi="Times New Roman" w:cs="Times New Roman"/>
          <w:b/>
          <w:bCs/>
          <w:sz w:val="24"/>
          <w:szCs w:val="24"/>
          <w:lang w:val="ky-KG" w:eastAsia="ky-KG"/>
        </w:rPr>
        <w:t>Каржылоонун зарылдыгы жөнүндө маалымат</w:t>
      </w:r>
      <w:r w:rsidRPr="0005389E">
        <w:rPr>
          <w:rFonts w:ascii="Times New Roman" w:eastAsia="Times New Roman" w:hAnsi="Times New Roman" w:cs="Times New Roman"/>
          <w:sz w:val="24"/>
          <w:szCs w:val="24"/>
          <w:lang w:val="ky-KG" w:eastAsia="ky-KG"/>
        </w:rPr>
        <w:t xml:space="preserve"> </w:t>
      </w:r>
    </w:p>
    <w:p w:rsidR="00803A0C" w:rsidRPr="0005389E" w:rsidRDefault="00803A0C" w:rsidP="00073ABF">
      <w:pPr>
        <w:spacing w:after="0" w:line="240" w:lineRule="auto"/>
        <w:ind w:firstLine="709"/>
        <w:jc w:val="both"/>
        <w:rPr>
          <w:rFonts w:ascii="Times New Roman" w:hAnsi="Times New Roman" w:cs="Times New Roman"/>
          <w:sz w:val="24"/>
          <w:szCs w:val="24"/>
          <w:lang w:val="ky-KG"/>
        </w:rPr>
      </w:pPr>
      <w:r w:rsidRPr="0005389E">
        <w:rPr>
          <w:rFonts w:ascii="Times New Roman" w:hAnsi="Times New Roman" w:cs="Times New Roman"/>
          <w:sz w:val="24"/>
          <w:szCs w:val="24"/>
          <w:lang w:val="ky-KG"/>
        </w:rPr>
        <w:t xml:space="preserve">Бул Мыйзам долбоорун кабыл алуу </w:t>
      </w:r>
      <w:r w:rsidRPr="0005389E">
        <w:rPr>
          <w:rFonts w:ascii="Times New Roman" w:eastAsia="Calibri" w:hAnsi="Times New Roman" w:cs="Times New Roman"/>
          <w:sz w:val="24"/>
          <w:szCs w:val="24"/>
          <w:lang w:val="ky-KG"/>
        </w:rPr>
        <w:t>республикалык бюджетт</w:t>
      </w:r>
      <w:r w:rsidRPr="0005389E">
        <w:rPr>
          <w:rFonts w:ascii="Times New Roman" w:hAnsi="Times New Roman" w:cs="Times New Roman"/>
          <w:sz w:val="24"/>
          <w:szCs w:val="24"/>
          <w:lang w:val="ky-KG"/>
        </w:rPr>
        <w:t>е</w:t>
      </w:r>
      <w:r w:rsidRPr="0005389E">
        <w:rPr>
          <w:rFonts w:ascii="Times New Roman" w:eastAsia="Calibri" w:hAnsi="Times New Roman" w:cs="Times New Roman"/>
          <w:sz w:val="24"/>
          <w:szCs w:val="24"/>
          <w:lang w:val="ky-KG"/>
        </w:rPr>
        <w:t xml:space="preserve">н </w:t>
      </w:r>
      <w:r>
        <w:rPr>
          <w:rFonts w:ascii="Times New Roman" w:eastAsia="Calibri" w:hAnsi="Times New Roman" w:cs="Times New Roman"/>
          <w:sz w:val="24"/>
          <w:szCs w:val="24"/>
          <w:lang w:val="ky-KG"/>
        </w:rPr>
        <w:t xml:space="preserve">кандайдыр бир </w:t>
      </w:r>
      <w:r w:rsidRPr="0005389E">
        <w:rPr>
          <w:rFonts w:ascii="Times New Roman" w:hAnsi="Times New Roman" w:cs="Times New Roman"/>
          <w:sz w:val="24"/>
          <w:szCs w:val="24"/>
          <w:lang w:val="ky-KG"/>
        </w:rPr>
        <w:t xml:space="preserve">кошумча чыгымдарды талап кылбайт. </w:t>
      </w:r>
    </w:p>
    <w:p w:rsidR="00803A0C" w:rsidRPr="0005389E" w:rsidRDefault="00803A0C" w:rsidP="00073ABF">
      <w:pPr>
        <w:numPr>
          <w:ilvl w:val="0"/>
          <w:numId w:val="2"/>
        </w:numPr>
        <w:spacing w:after="0" w:line="240" w:lineRule="auto"/>
        <w:contextualSpacing/>
        <w:jc w:val="both"/>
        <w:rPr>
          <w:rFonts w:ascii="Times New Roman" w:eastAsia="Times New Roman" w:hAnsi="Times New Roman" w:cs="Times New Roman"/>
          <w:b/>
          <w:bCs/>
          <w:sz w:val="24"/>
          <w:szCs w:val="24"/>
          <w:lang w:val="ky-KG" w:eastAsia="ru-RU"/>
        </w:rPr>
      </w:pPr>
      <w:r w:rsidRPr="0005389E">
        <w:rPr>
          <w:rFonts w:ascii="Times New Roman" w:eastAsia="Times New Roman" w:hAnsi="Times New Roman" w:cs="Times New Roman"/>
          <w:b/>
          <w:bCs/>
          <w:sz w:val="24"/>
          <w:szCs w:val="24"/>
          <w:lang w:val="ky-KG" w:eastAsia="ru-RU"/>
        </w:rPr>
        <w:t xml:space="preserve">Жөнгө салуу таасирин талдоо </w:t>
      </w:r>
      <w:r w:rsidRPr="0005389E">
        <w:rPr>
          <w:rFonts w:ascii="Times New Roman" w:eastAsia="Times New Roman" w:hAnsi="Times New Roman" w:cs="Times New Roman"/>
          <w:b/>
          <w:bCs/>
          <w:sz w:val="24"/>
          <w:szCs w:val="24"/>
          <w:lang w:val="ky-KG" w:eastAsia="ky-KG"/>
        </w:rPr>
        <w:t>жөнүндө</w:t>
      </w:r>
      <w:r w:rsidRPr="0005389E">
        <w:rPr>
          <w:rFonts w:ascii="Times New Roman" w:eastAsia="Consolas" w:hAnsi="Times New Roman" w:cs="Times New Roman"/>
          <w:b/>
          <w:bCs/>
          <w:sz w:val="24"/>
          <w:szCs w:val="24"/>
          <w:lang w:val="ky-KG" w:eastAsia="ru-RU"/>
        </w:rPr>
        <w:t xml:space="preserve"> </w:t>
      </w:r>
      <w:r w:rsidRPr="0005389E">
        <w:rPr>
          <w:rFonts w:ascii="Times New Roman" w:eastAsia="Times New Roman" w:hAnsi="Times New Roman" w:cs="Times New Roman"/>
          <w:b/>
          <w:bCs/>
          <w:sz w:val="24"/>
          <w:szCs w:val="24"/>
          <w:lang w:val="ky-KG" w:eastAsia="ru-RU"/>
        </w:rPr>
        <w:t>маалымат</w:t>
      </w:r>
    </w:p>
    <w:p w:rsidR="00803A0C" w:rsidRPr="0005389E" w:rsidRDefault="00803A0C" w:rsidP="00803A0C">
      <w:pPr>
        <w:spacing w:after="0" w:line="240" w:lineRule="auto"/>
        <w:ind w:firstLine="567"/>
        <w:jc w:val="both"/>
        <w:rPr>
          <w:rFonts w:ascii="Times New Roman" w:hAnsi="Times New Roman" w:cs="Times New Roman"/>
          <w:sz w:val="24"/>
          <w:szCs w:val="24"/>
          <w:lang w:val="ky-KG"/>
        </w:rPr>
      </w:pPr>
      <w:r w:rsidRPr="0005389E">
        <w:rPr>
          <w:rFonts w:ascii="Times New Roman" w:eastAsia="Times New Roman" w:hAnsi="Times New Roman" w:cs="Times New Roman"/>
          <w:sz w:val="24"/>
          <w:szCs w:val="24"/>
          <w:lang w:val="ky-KG"/>
        </w:rPr>
        <w:t xml:space="preserve">Бул </w:t>
      </w:r>
      <w:r>
        <w:rPr>
          <w:rFonts w:ascii="Times New Roman" w:eastAsia="Times New Roman" w:hAnsi="Times New Roman" w:cs="Times New Roman"/>
          <w:sz w:val="24"/>
          <w:szCs w:val="24"/>
          <w:lang w:val="ky-KG"/>
        </w:rPr>
        <w:t>долбоор</w:t>
      </w:r>
      <w:r w:rsidRPr="0005389E">
        <w:rPr>
          <w:rFonts w:ascii="Times New Roman" w:eastAsia="Times New Roman" w:hAnsi="Times New Roman" w:cs="Times New Roman"/>
          <w:sz w:val="24"/>
          <w:szCs w:val="24"/>
          <w:lang w:val="ky-KG"/>
        </w:rPr>
        <w:t xml:space="preserve"> ишкердик ишти жөнгө салууга багытталган эмес, буга байланыштуу коомдук талкуу жүргүзүүнү талап кылбайт. </w:t>
      </w:r>
    </w:p>
    <w:p w:rsidR="00803A0C" w:rsidRPr="00073ABF" w:rsidRDefault="00073ABF" w:rsidP="00803A0C">
      <w:pPr>
        <w:spacing w:after="0" w:line="240" w:lineRule="auto"/>
        <w:ind w:firstLine="709"/>
        <w:rPr>
          <w:rFonts w:ascii="Times New Roman" w:eastAsia="Calibri" w:hAnsi="Times New Roman" w:cs="Times New Roman"/>
          <w:sz w:val="24"/>
          <w:szCs w:val="24"/>
          <w:lang w:val="ky-KG"/>
        </w:rPr>
      </w:pPr>
      <w:r w:rsidRPr="00073ABF">
        <w:rPr>
          <w:rFonts w:ascii="Times New Roman" w:eastAsia="Calibri" w:hAnsi="Times New Roman" w:cs="Times New Roman"/>
          <w:sz w:val="24"/>
          <w:szCs w:val="24"/>
          <w:lang w:val="ky-KG"/>
        </w:rPr>
        <w:t>Жогоруда баяндалгандардын негизинде Кыргыз Республикасынын Финансы министрлиги бул Мыйзамдын долбоорун кароого киргизет.</w:t>
      </w:r>
    </w:p>
    <w:p w:rsidR="00803A0C" w:rsidRDefault="00803A0C" w:rsidP="00803A0C">
      <w:pPr>
        <w:spacing w:after="0" w:line="240" w:lineRule="auto"/>
        <w:ind w:firstLine="709"/>
        <w:rPr>
          <w:rFonts w:ascii="Times New Roman" w:eastAsia="Calibri" w:hAnsi="Times New Roman" w:cs="Times New Roman"/>
          <w:b/>
          <w:sz w:val="24"/>
          <w:szCs w:val="24"/>
          <w:lang w:val="ky-KG"/>
        </w:rPr>
      </w:pPr>
    </w:p>
    <w:p w:rsidR="00073ABF" w:rsidRPr="0005389E" w:rsidRDefault="00073ABF" w:rsidP="00803A0C">
      <w:pPr>
        <w:spacing w:after="0" w:line="240" w:lineRule="auto"/>
        <w:ind w:firstLine="709"/>
        <w:rPr>
          <w:rFonts w:ascii="Times New Roman" w:eastAsia="Calibri" w:hAnsi="Times New Roman" w:cs="Times New Roman"/>
          <w:b/>
          <w:sz w:val="24"/>
          <w:szCs w:val="24"/>
          <w:lang w:val="ky-KG"/>
        </w:rPr>
      </w:pPr>
    </w:p>
    <w:p w:rsidR="00073ABF" w:rsidRPr="0005389E" w:rsidRDefault="00803A0C" w:rsidP="00073ABF">
      <w:pPr>
        <w:spacing w:after="0" w:line="240" w:lineRule="auto"/>
        <w:ind w:firstLine="709"/>
        <w:rPr>
          <w:rFonts w:ascii="Times New Roman" w:eastAsia="Calibri" w:hAnsi="Times New Roman" w:cs="Times New Roman"/>
          <w:b/>
          <w:sz w:val="24"/>
          <w:szCs w:val="24"/>
          <w:lang w:val="ky-KG"/>
        </w:rPr>
      </w:pPr>
      <w:r w:rsidRPr="0005389E">
        <w:rPr>
          <w:rFonts w:ascii="Times New Roman" w:eastAsia="Times New Roman" w:hAnsi="Times New Roman" w:cs="Times New Roman"/>
          <w:b/>
          <w:bCs/>
          <w:sz w:val="24"/>
          <w:szCs w:val="24"/>
          <w:lang w:val="ky-KG"/>
        </w:rPr>
        <w:t xml:space="preserve">Кыргыз Республикасынын </w:t>
      </w:r>
    </w:p>
    <w:p w:rsidR="00E87B2B" w:rsidRDefault="00073ABF" w:rsidP="00803A0C">
      <w:r>
        <w:rPr>
          <w:rFonts w:ascii="Times New Roman" w:eastAsia="Calibri" w:hAnsi="Times New Roman" w:cs="Times New Roman"/>
          <w:b/>
          <w:sz w:val="24"/>
          <w:szCs w:val="24"/>
          <w:lang w:val="ky-KG"/>
        </w:rPr>
        <w:t xml:space="preserve">           Ф</w:t>
      </w:r>
      <w:r w:rsidR="00803A0C" w:rsidRPr="0005389E">
        <w:rPr>
          <w:rFonts w:ascii="Times New Roman" w:eastAsia="Calibri" w:hAnsi="Times New Roman" w:cs="Times New Roman"/>
          <w:b/>
          <w:sz w:val="24"/>
          <w:szCs w:val="24"/>
          <w:lang w:val="ky-KG"/>
        </w:rPr>
        <w:t>инанс</w:t>
      </w:r>
      <w:r>
        <w:rPr>
          <w:rFonts w:ascii="Times New Roman" w:eastAsia="Calibri" w:hAnsi="Times New Roman" w:cs="Times New Roman"/>
          <w:b/>
          <w:sz w:val="24"/>
          <w:szCs w:val="24"/>
          <w:lang w:val="ky-KG"/>
        </w:rPr>
        <w:t>ы</w:t>
      </w:r>
      <w:r w:rsidR="00803A0C">
        <w:rPr>
          <w:rFonts w:ascii="Times New Roman" w:eastAsia="Calibri" w:hAnsi="Times New Roman" w:cs="Times New Roman"/>
          <w:b/>
          <w:sz w:val="24"/>
          <w:szCs w:val="24"/>
          <w:lang w:val="ky-KG"/>
        </w:rPr>
        <w:t xml:space="preserve"> </w:t>
      </w:r>
      <w:r w:rsidR="00803A0C" w:rsidRPr="0005389E">
        <w:rPr>
          <w:rFonts w:ascii="Times New Roman" w:eastAsia="Calibri" w:hAnsi="Times New Roman" w:cs="Times New Roman"/>
          <w:b/>
          <w:sz w:val="24"/>
          <w:szCs w:val="24"/>
          <w:lang w:val="ky-KG"/>
        </w:rPr>
        <w:t xml:space="preserve">министри  </w:t>
      </w:r>
      <w:r>
        <w:rPr>
          <w:rFonts w:ascii="Times New Roman" w:eastAsia="Calibri" w:hAnsi="Times New Roman" w:cs="Times New Roman"/>
          <w:b/>
          <w:sz w:val="24"/>
          <w:szCs w:val="24"/>
          <w:lang w:val="ky-KG"/>
        </w:rPr>
        <w:t xml:space="preserve">                     </w:t>
      </w:r>
      <w:r w:rsidR="00803A0C" w:rsidRPr="0005389E">
        <w:rPr>
          <w:rFonts w:ascii="Times New Roman" w:eastAsia="Calibri" w:hAnsi="Times New Roman" w:cs="Times New Roman"/>
          <w:b/>
          <w:sz w:val="24"/>
          <w:szCs w:val="24"/>
          <w:lang w:val="ky-KG"/>
        </w:rPr>
        <w:t xml:space="preserve">                                           А.</w:t>
      </w:r>
      <w:r>
        <w:rPr>
          <w:rFonts w:ascii="Times New Roman" w:eastAsia="Calibri" w:hAnsi="Times New Roman" w:cs="Times New Roman"/>
          <w:b/>
          <w:sz w:val="24"/>
          <w:szCs w:val="24"/>
          <w:lang w:val="ky-KG"/>
        </w:rPr>
        <w:t>К</w:t>
      </w:r>
      <w:r w:rsidR="00803A0C" w:rsidRPr="0005389E">
        <w:rPr>
          <w:rFonts w:ascii="Times New Roman" w:eastAsia="Calibri" w:hAnsi="Times New Roman" w:cs="Times New Roman"/>
          <w:b/>
          <w:sz w:val="24"/>
          <w:szCs w:val="24"/>
          <w:lang w:val="ky-KG"/>
        </w:rPr>
        <w:t>.</w:t>
      </w:r>
      <w:r>
        <w:rPr>
          <w:rFonts w:ascii="Times New Roman" w:eastAsia="Calibri" w:hAnsi="Times New Roman" w:cs="Times New Roman"/>
          <w:b/>
          <w:sz w:val="24"/>
          <w:szCs w:val="24"/>
          <w:lang w:val="ky-KG"/>
        </w:rPr>
        <w:t>Бакетае</w:t>
      </w:r>
      <w:r w:rsidR="00803A0C" w:rsidRPr="0005389E">
        <w:rPr>
          <w:rFonts w:ascii="Times New Roman" w:eastAsia="Calibri" w:hAnsi="Times New Roman" w:cs="Times New Roman"/>
          <w:b/>
          <w:sz w:val="24"/>
          <w:szCs w:val="24"/>
          <w:lang w:val="ky-KG"/>
        </w:rPr>
        <w:t>в</w:t>
      </w:r>
    </w:p>
    <w:sectPr w:rsidR="00E87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53A3F"/>
    <w:multiLevelType w:val="hybridMultilevel"/>
    <w:tmpl w:val="7D8CDFD6"/>
    <w:lvl w:ilvl="0" w:tplc="903CDCA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C2F6413"/>
    <w:multiLevelType w:val="hybridMultilevel"/>
    <w:tmpl w:val="59EAF290"/>
    <w:lvl w:ilvl="0" w:tplc="7A54553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0C"/>
    <w:rsid w:val="00073ABF"/>
    <w:rsid w:val="00074423"/>
    <w:rsid w:val="002E20FF"/>
    <w:rsid w:val="002F5538"/>
    <w:rsid w:val="00533E9E"/>
    <w:rsid w:val="006A1F4A"/>
    <w:rsid w:val="00803A0C"/>
    <w:rsid w:val="00816A97"/>
    <w:rsid w:val="00936294"/>
    <w:rsid w:val="009B1DD2"/>
    <w:rsid w:val="00A52BAD"/>
    <w:rsid w:val="00A87920"/>
    <w:rsid w:val="00A93B86"/>
    <w:rsid w:val="00C60A15"/>
    <w:rsid w:val="00E15E65"/>
    <w:rsid w:val="00F4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FF03D-52A8-40B4-8253-E36C3C5E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803A0C"/>
    <w:pPr>
      <w:spacing w:after="60" w:line="240" w:lineRule="auto"/>
      <w:ind w:firstLine="567"/>
      <w:jc w:val="both"/>
    </w:pPr>
    <w:rPr>
      <w:rFonts w:ascii="Arial" w:eastAsia="Times New Roman" w:hAnsi="Arial" w:cs="Arial"/>
      <w:sz w:val="20"/>
      <w:szCs w:val="20"/>
      <w:lang w:eastAsia="ru-RU"/>
    </w:rPr>
  </w:style>
  <w:style w:type="paragraph" w:customStyle="1" w:styleId="tkRekvizit">
    <w:name w:val="_Реквизит (tkRekvizit)"/>
    <w:basedOn w:val="a"/>
    <w:rsid w:val="00803A0C"/>
    <w:pPr>
      <w:spacing w:before="200"/>
      <w:jc w:val="center"/>
    </w:pPr>
    <w:rPr>
      <w:rFonts w:ascii="Arial" w:eastAsia="Times New Roman" w:hAnsi="Arial" w:cs="Arial"/>
      <w:i/>
      <w:iCs/>
      <w:sz w:val="20"/>
      <w:szCs w:val="20"/>
      <w:lang w:eastAsia="ru-RU"/>
    </w:rPr>
  </w:style>
  <w:style w:type="character" w:styleId="a3">
    <w:name w:val="Hyperlink"/>
    <w:basedOn w:val="a0"/>
    <w:uiPriority w:val="99"/>
    <w:semiHidden/>
    <w:unhideWhenUsed/>
    <w:rsid w:val="00803A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2018</Words>
  <Characters>11506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Нурия Турусбекова</dc:creator>
  <cp:lastModifiedBy>User</cp:lastModifiedBy>
  <cp:revision>2</cp:revision>
  <dcterms:created xsi:type="dcterms:W3CDTF">2021-11-27T17:08:00Z</dcterms:created>
  <dcterms:modified xsi:type="dcterms:W3CDTF">2021-11-27T17:08:00Z</dcterms:modified>
</cp:coreProperties>
</file>