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1D320" w14:textId="77777777" w:rsidR="00D479E9" w:rsidRDefault="00D479E9" w:rsidP="00EC27D2">
      <w:pPr>
        <w:pStyle w:val="tkForm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0D7108" w14:textId="77777777" w:rsidR="00D479E9" w:rsidRDefault="00D479E9" w:rsidP="00EC27D2">
      <w:pPr>
        <w:pStyle w:val="tkForm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B603DE" w14:textId="77777777" w:rsidR="00D479E9" w:rsidRDefault="00D479E9" w:rsidP="00EC27D2">
      <w:pPr>
        <w:pStyle w:val="tkForm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BF2BD3" w14:textId="77777777" w:rsidR="00D479E9" w:rsidRDefault="00D479E9" w:rsidP="00EC27D2">
      <w:pPr>
        <w:pStyle w:val="tkForm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00FEC3" w14:textId="77777777" w:rsidR="00D479E9" w:rsidRDefault="00D479E9" w:rsidP="00EC27D2">
      <w:pPr>
        <w:pStyle w:val="tkForm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3A791F" w14:textId="77777777" w:rsidR="00D479E9" w:rsidRDefault="00D479E9" w:rsidP="00EC27D2">
      <w:pPr>
        <w:pStyle w:val="tkForm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4584E3" w14:textId="77777777" w:rsidR="00D479E9" w:rsidRDefault="00D479E9" w:rsidP="00EC27D2">
      <w:pPr>
        <w:pStyle w:val="tkForm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07BE3A" w14:textId="77777777" w:rsidR="00D479E9" w:rsidRDefault="00D479E9" w:rsidP="00EC27D2">
      <w:pPr>
        <w:pStyle w:val="tkForm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196EAB" w14:textId="77777777" w:rsidR="00D479E9" w:rsidRDefault="00D479E9" w:rsidP="00EC27D2">
      <w:pPr>
        <w:pStyle w:val="tkForm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B7676C" w14:textId="77777777" w:rsidR="00D479E9" w:rsidRPr="00EC27D2" w:rsidRDefault="00D479E9" w:rsidP="00EC27D2">
      <w:pPr>
        <w:pStyle w:val="tkForma"/>
        <w:spacing w:after="0" w:line="240" w:lineRule="auto"/>
        <w:rPr>
          <w:rFonts w:ascii="Times New Roman" w:hAnsi="Times New Roman" w:cs="Times New Roman"/>
          <w:sz w:val="22"/>
          <w:szCs w:val="28"/>
        </w:rPr>
      </w:pPr>
    </w:p>
    <w:p w14:paraId="7F0750C7" w14:textId="77777777" w:rsidR="00D479E9" w:rsidRPr="00EC27D2" w:rsidRDefault="00D479E9" w:rsidP="00EC27D2">
      <w:pPr>
        <w:pStyle w:val="tkForma"/>
        <w:spacing w:after="0" w:line="240" w:lineRule="auto"/>
        <w:rPr>
          <w:rFonts w:ascii="Times New Roman" w:hAnsi="Times New Roman" w:cs="Times New Roman"/>
          <w:sz w:val="18"/>
          <w:szCs w:val="28"/>
        </w:rPr>
      </w:pPr>
    </w:p>
    <w:p w14:paraId="756FC078" w14:textId="17E39623" w:rsidR="0014086F" w:rsidRDefault="0014086F" w:rsidP="00EC27D2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E25E35">
        <w:rPr>
          <w:rFonts w:ascii="Times New Roman" w:hAnsi="Times New Roman" w:cs="Times New Roman"/>
          <w:sz w:val="28"/>
          <w:szCs w:val="28"/>
        </w:rPr>
        <w:t>О реорганизаци</w:t>
      </w:r>
      <w:r w:rsidR="00E52E90">
        <w:rPr>
          <w:rFonts w:ascii="Times New Roman" w:hAnsi="Times New Roman" w:cs="Times New Roman"/>
          <w:sz w:val="28"/>
          <w:szCs w:val="28"/>
        </w:rPr>
        <w:t xml:space="preserve">и </w:t>
      </w:r>
      <w:r w:rsidR="00433FE1">
        <w:rPr>
          <w:rFonts w:ascii="Times New Roman" w:hAnsi="Times New Roman" w:cs="Times New Roman"/>
          <w:sz w:val="28"/>
          <w:szCs w:val="28"/>
        </w:rPr>
        <w:t>г</w:t>
      </w:r>
      <w:r w:rsidR="00E52E90">
        <w:rPr>
          <w:rFonts w:ascii="Times New Roman" w:hAnsi="Times New Roman" w:cs="Times New Roman"/>
          <w:sz w:val="28"/>
          <w:szCs w:val="28"/>
        </w:rPr>
        <w:t>о</w:t>
      </w:r>
      <w:r w:rsidR="00433FE1">
        <w:rPr>
          <w:rFonts w:ascii="Times New Roman" w:hAnsi="Times New Roman" w:cs="Times New Roman"/>
          <w:sz w:val="28"/>
          <w:szCs w:val="28"/>
        </w:rPr>
        <w:t xml:space="preserve">сударственного предприятия </w:t>
      </w:r>
      <w:r w:rsidR="00576D4C">
        <w:rPr>
          <w:rFonts w:ascii="Times New Roman" w:hAnsi="Times New Roman" w:cs="Times New Roman"/>
          <w:sz w:val="28"/>
          <w:szCs w:val="28"/>
        </w:rPr>
        <w:t>«Инфо-Система</w:t>
      </w:r>
      <w:r w:rsidR="00E52E90">
        <w:rPr>
          <w:rFonts w:ascii="Times New Roman" w:hAnsi="Times New Roman" w:cs="Times New Roman"/>
          <w:sz w:val="28"/>
          <w:szCs w:val="28"/>
        </w:rPr>
        <w:t>»</w:t>
      </w:r>
      <w:r w:rsidR="00433FE1">
        <w:rPr>
          <w:rFonts w:ascii="Times New Roman" w:hAnsi="Times New Roman" w:cs="Times New Roman"/>
          <w:sz w:val="28"/>
          <w:szCs w:val="28"/>
        </w:rPr>
        <w:br/>
      </w:r>
      <w:r w:rsidRPr="00E25E35">
        <w:rPr>
          <w:rFonts w:ascii="Times New Roman" w:hAnsi="Times New Roman" w:cs="Times New Roman"/>
          <w:sz w:val="28"/>
          <w:szCs w:val="28"/>
        </w:rPr>
        <w:t xml:space="preserve"> при Государс</w:t>
      </w:r>
      <w:r w:rsidR="00433FE1">
        <w:rPr>
          <w:rFonts w:ascii="Times New Roman" w:hAnsi="Times New Roman" w:cs="Times New Roman"/>
          <w:sz w:val="28"/>
          <w:szCs w:val="28"/>
        </w:rPr>
        <w:t xml:space="preserve">твенном комитете информационных </w:t>
      </w:r>
      <w:r w:rsidRPr="00E25E35">
        <w:rPr>
          <w:rFonts w:ascii="Times New Roman" w:hAnsi="Times New Roman" w:cs="Times New Roman"/>
          <w:sz w:val="28"/>
          <w:szCs w:val="28"/>
        </w:rPr>
        <w:t xml:space="preserve">технологий </w:t>
      </w:r>
      <w:r w:rsidR="002E1480">
        <w:rPr>
          <w:rFonts w:ascii="Times New Roman" w:hAnsi="Times New Roman" w:cs="Times New Roman"/>
          <w:sz w:val="28"/>
          <w:szCs w:val="28"/>
        </w:rPr>
        <w:br/>
      </w:r>
      <w:r w:rsidRPr="00E25E35">
        <w:rPr>
          <w:rFonts w:ascii="Times New Roman" w:hAnsi="Times New Roman" w:cs="Times New Roman"/>
          <w:sz w:val="28"/>
          <w:szCs w:val="28"/>
        </w:rPr>
        <w:t>и связи Кыргызской Республики</w:t>
      </w:r>
    </w:p>
    <w:p w14:paraId="02C759BF" w14:textId="77777777" w:rsidR="001070DD" w:rsidRPr="00E25E35" w:rsidRDefault="001070DD" w:rsidP="00EC27D2">
      <w:pPr>
        <w:pStyle w:val="tkNazvanie"/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6C51EA42" w14:textId="2900E45E" w:rsidR="00576D4C" w:rsidRDefault="0014086F" w:rsidP="00EC27D2">
      <w:pPr>
        <w:pStyle w:val="tkTekst"/>
        <w:tabs>
          <w:tab w:val="left" w:pos="142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5E35">
        <w:rPr>
          <w:rFonts w:ascii="Times New Roman" w:hAnsi="Times New Roman" w:cs="Times New Roman"/>
          <w:sz w:val="28"/>
          <w:szCs w:val="28"/>
        </w:rPr>
        <w:t>В целях оптимизации деятельности государственного</w:t>
      </w:r>
      <w:r w:rsidR="0022149A">
        <w:rPr>
          <w:rFonts w:ascii="Times New Roman" w:hAnsi="Times New Roman" w:cs="Times New Roman"/>
          <w:sz w:val="28"/>
          <w:szCs w:val="28"/>
        </w:rPr>
        <w:t xml:space="preserve"> предприятия «</w:t>
      </w:r>
      <w:r w:rsidR="00576D4C">
        <w:rPr>
          <w:rFonts w:ascii="Times New Roman" w:hAnsi="Times New Roman" w:cs="Times New Roman"/>
          <w:sz w:val="28"/>
          <w:szCs w:val="28"/>
        </w:rPr>
        <w:t>Инфо-система</w:t>
      </w:r>
      <w:r w:rsidR="0022149A">
        <w:rPr>
          <w:rFonts w:ascii="Times New Roman" w:hAnsi="Times New Roman" w:cs="Times New Roman"/>
          <w:sz w:val="28"/>
          <w:szCs w:val="28"/>
        </w:rPr>
        <w:t>»</w:t>
      </w:r>
      <w:r w:rsidRPr="00E25E35">
        <w:rPr>
          <w:rFonts w:ascii="Times New Roman" w:hAnsi="Times New Roman" w:cs="Times New Roman"/>
          <w:sz w:val="28"/>
          <w:szCs w:val="28"/>
        </w:rPr>
        <w:t xml:space="preserve"> при Государственном комитете информационных технологий и связи Кыргызской Республики, в соответствии с</w:t>
      </w:r>
      <w:r w:rsidR="00E25E35" w:rsidRPr="00E25E35">
        <w:rPr>
          <w:rFonts w:ascii="Times New Roman" w:hAnsi="Times New Roman" w:cs="Times New Roman"/>
          <w:sz w:val="28"/>
          <w:szCs w:val="28"/>
        </w:rPr>
        <w:t xml:space="preserve">о статьями </w:t>
      </w:r>
      <w:r w:rsidR="00D479E9">
        <w:rPr>
          <w:rFonts w:ascii="Times New Roman" w:hAnsi="Times New Roman" w:cs="Times New Roman"/>
          <w:sz w:val="28"/>
          <w:szCs w:val="28"/>
        </w:rPr>
        <w:br/>
      </w:r>
      <w:r w:rsidR="00E25E35" w:rsidRPr="00E25E35">
        <w:rPr>
          <w:rFonts w:ascii="Times New Roman" w:hAnsi="Times New Roman" w:cs="Times New Roman"/>
          <w:sz w:val="28"/>
          <w:szCs w:val="28"/>
        </w:rPr>
        <w:t>92-94 Гражданского</w:t>
      </w:r>
      <w:r w:rsidRPr="00E25E35">
        <w:rPr>
          <w:rFonts w:ascii="Times New Roman" w:hAnsi="Times New Roman" w:cs="Times New Roman"/>
          <w:sz w:val="28"/>
          <w:szCs w:val="28"/>
        </w:rPr>
        <w:t xml:space="preserve"> </w:t>
      </w:r>
      <w:r w:rsidR="00E25E35" w:rsidRPr="00E25E35">
        <w:rPr>
          <w:rFonts w:ascii="Times New Roman" w:hAnsi="Times New Roman" w:cs="Times New Roman"/>
          <w:sz w:val="28"/>
          <w:szCs w:val="28"/>
        </w:rPr>
        <w:t xml:space="preserve">кодекса </w:t>
      </w:r>
      <w:r w:rsidRPr="00E25E35">
        <w:rPr>
          <w:rFonts w:ascii="Times New Roman" w:hAnsi="Times New Roman" w:cs="Times New Roman"/>
          <w:sz w:val="28"/>
          <w:szCs w:val="28"/>
        </w:rPr>
        <w:t>Кыргызской Республики,</w:t>
      </w:r>
      <w:r w:rsidR="00E25E35" w:rsidRPr="00E25E35">
        <w:rPr>
          <w:rFonts w:ascii="Times New Roman" w:hAnsi="Times New Roman" w:cs="Times New Roman"/>
          <w:sz w:val="28"/>
          <w:szCs w:val="28"/>
        </w:rPr>
        <w:t xml:space="preserve"> </w:t>
      </w:r>
      <w:r w:rsidRPr="00E25E35">
        <w:rPr>
          <w:rFonts w:ascii="Times New Roman" w:hAnsi="Times New Roman" w:cs="Times New Roman"/>
          <w:sz w:val="28"/>
          <w:szCs w:val="28"/>
        </w:rPr>
        <w:t xml:space="preserve">статьями </w:t>
      </w:r>
      <w:hyperlink r:id="rId7" w:anchor="st_10" w:history="1">
        <w:r w:rsidRPr="00E25E35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E25E3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anchor="st_17" w:history="1">
        <w:r w:rsidRPr="00E25E35">
          <w:rPr>
            <w:rFonts w:ascii="Times New Roman" w:hAnsi="Times New Roman" w:cs="Times New Roman"/>
            <w:sz w:val="28"/>
            <w:szCs w:val="28"/>
          </w:rPr>
          <w:t>17</w:t>
        </w:r>
      </w:hyperlink>
      <w:r w:rsidRPr="00E25E35">
        <w:rPr>
          <w:rFonts w:ascii="Times New Roman" w:hAnsi="Times New Roman" w:cs="Times New Roman"/>
          <w:sz w:val="28"/>
          <w:szCs w:val="28"/>
        </w:rPr>
        <w:t xml:space="preserve"> конституционног</w:t>
      </w:r>
      <w:r w:rsidR="0022149A">
        <w:rPr>
          <w:rFonts w:ascii="Times New Roman" w:hAnsi="Times New Roman" w:cs="Times New Roman"/>
          <w:sz w:val="28"/>
          <w:szCs w:val="28"/>
        </w:rPr>
        <w:t>о Закона Кыргызской Республики «</w:t>
      </w:r>
      <w:r w:rsidRPr="00E25E35">
        <w:rPr>
          <w:rFonts w:ascii="Times New Roman" w:hAnsi="Times New Roman" w:cs="Times New Roman"/>
          <w:sz w:val="28"/>
          <w:szCs w:val="28"/>
        </w:rPr>
        <w:t>О Прав</w:t>
      </w:r>
      <w:r w:rsidR="0022149A">
        <w:rPr>
          <w:rFonts w:ascii="Times New Roman" w:hAnsi="Times New Roman" w:cs="Times New Roman"/>
          <w:sz w:val="28"/>
          <w:szCs w:val="28"/>
        </w:rPr>
        <w:t>ительстве Кыргызской Республики»</w:t>
      </w:r>
      <w:r w:rsidRPr="00E25E35">
        <w:rPr>
          <w:rFonts w:ascii="Times New Roman" w:hAnsi="Times New Roman" w:cs="Times New Roman"/>
          <w:sz w:val="28"/>
          <w:szCs w:val="28"/>
        </w:rPr>
        <w:t xml:space="preserve"> Правительство Кыргызской Республики постановляет:</w:t>
      </w:r>
    </w:p>
    <w:p w14:paraId="56B2EB7C" w14:textId="77777777" w:rsidR="00D479E9" w:rsidRPr="00E25E35" w:rsidRDefault="00D479E9" w:rsidP="00EC27D2">
      <w:pPr>
        <w:pStyle w:val="tkTekst"/>
        <w:tabs>
          <w:tab w:val="left" w:pos="142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C083826" w14:textId="5266E8A1" w:rsidR="00867202" w:rsidRPr="00EC27D2" w:rsidRDefault="00EC27D2" w:rsidP="00EC27D2">
      <w:pPr>
        <w:pStyle w:val="tkTekst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4086F" w:rsidRPr="00EC27D2">
        <w:rPr>
          <w:rFonts w:ascii="Times New Roman" w:hAnsi="Times New Roman" w:cs="Times New Roman"/>
          <w:sz w:val="28"/>
          <w:szCs w:val="28"/>
        </w:rPr>
        <w:t>Реорганизова</w:t>
      </w:r>
      <w:r w:rsidR="00E14643" w:rsidRPr="00EC27D2">
        <w:rPr>
          <w:rFonts w:ascii="Times New Roman" w:hAnsi="Times New Roman" w:cs="Times New Roman"/>
          <w:sz w:val="28"/>
          <w:szCs w:val="28"/>
        </w:rPr>
        <w:t>ть г</w:t>
      </w:r>
      <w:r w:rsidR="00576D4C" w:rsidRPr="00EC27D2">
        <w:rPr>
          <w:rFonts w:ascii="Times New Roman" w:hAnsi="Times New Roman" w:cs="Times New Roman"/>
          <w:sz w:val="28"/>
          <w:szCs w:val="28"/>
        </w:rPr>
        <w:t>осударственное предприятие «Инфо-Система</w:t>
      </w:r>
      <w:r w:rsidR="00E14643" w:rsidRPr="00EC27D2">
        <w:rPr>
          <w:rFonts w:ascii="Times New Roman" w:hAnsi="Times New Roman" w:cs="Times New Roman"/>
          <w:sz w:val="28"/>
          <w:szCs w:val="28"/>
        </w:rPr>
        <w:t>»</w:t>
      </w:r>
      <w:r w:rsidR="0014086F" w:rsidRPr="00EC27D2">
        <w:rPr>
          <w:rFonts w:ascii="Times New Roman" w:hAnsi="Times New Roman" w:cs="Times New Roman"/>
          <w:sz w:val="28"/>
          <w:szCs w:val="28"/>
        </w:rPr>
        <w:t xml:space="preserve"> при Государственном комитете информационных технологий и связи Кыргызской Республики путем присоединения к не</w:t>
      </w:r>
      <w:r w:rsidR="00433FE1" w:rsidRPr="00EC27D2">
        <w:rPr>
          <w:rFonts w:ascii="Times New Roman" w:hAnsi="Times New Roman" w:cs="Times New Roman"/>
          <w:sz w:val="28"/>
          <w:szCs w:val="28"/>
        </w:rPr>
        <w:t>му Государственного учреждения</w:t>
      </w:r>
      <w:r w:rsidR="008B10E9" w:rsidRPr="00EC27D2">
        <w:rPr>
          <w:rFonts w:ascii="Times New Roman" w:hAnsi="Times New Roman" w:cs="Times New Roman"/>
          <w:sz w:val="28"/>
          <w:szCs w:val="28"/>
        </w:rPr>
        <w:t xml:space="preserve"> «АйТи-сервис</w:t>
      </w:r>
      <w:r w:rsidRPr="00EC27D2">
        <w:rPr>
          <w:rFonts w:ascii="Times New Roman" w:hAnsi="Times New Roman" w:cs="Times New Roman"/>
          <w:sz w:val="28"/>
          <w:szCs w:val="28"/>
        </w:rPr>
        <w:t xml:space="preserve"> </w:t>
      </w:r>
      <w:r w:rsidR="0014086F" w:rsidRPr="00EC27D2">
        <w:rPr>
          <w:rFonts w:ascii="Times New Roman" w:hAnsi="Times New Roman" w:cs="Times New Roman"/>
          <w:sz w:val="28"/>
          <w:szCs w:val="28"/>
        </w:rPr>
        <w:t xml:space="preserve">при </w:t>
      </w:r>
      <w:r w:rsidR="00576D4C" w:rsidRPr="00EC27D2">
        <w:rPr>
          <w:rFonts w:ascii="Times New Roman" w:hAnsi="Times New Roman" w:cs="Times New Roman"/>
          <w:sz w:val="28"/>
          <w:szCs w:val="28"/>
        </w:rPr>
        <w:t xml:space="preserve">Государственном комитете информационных технологий и связи </w:t>
      </w:r>
      <w:r w:rsidR="0014086F" w:rsidRPr="00EC27D2">
        <w:rPr>
          <w:rFonts w:ascii="Times New Roman" w:hAnsi="Times New Roman" w:cs="Times New Roman"/>
          <w:sz w:val="28"/>
          <w:szCs w:val="28"/>
        </w:rPr>
        <w:t>Кыргызской Республики.</w:t>
      </w:r>
    </w:p>
    <w:p w14:paraId="05C4DB6B" w14:textId="19C14B6C" w:rsidR="00867202" w:rsidRPr="00E25E35" w:rsidRDefault="00867202" w:rsidP="00EC27D2">
      <w:pPr>
        <w:pStyle w:val="tkTekst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5E35">
        <w:rPr>
          <w:rFonts w:ascii="Times New Roman" w:hAnsi="Times New Roman" w:cs="Times New Roman"/>
          <w:sz w:val="28"/>
          <w:szCs w:val="28"/>
        </w:rPr>
        <w:t>2. Утвердить Уста</w:t>
      </w:r>
      <w:r w:rsidR="00433FE1">
        <w:rPr>
          <w:rFonts w:ascii="Times New Roman" w:hAnsi="Times New Roman" w:cs="Times New Roman"/>
          <w:sz w:val="28"/>
          <w:szCs w:val="28"/>
        </w:rPr>
        <w:t>в г</w:t>
      </w:r>
      <w:r w:rsidR="00E14643">
        <w:rPr>
          <w:rFonts w:ascii="Times New Roman" w:hAnsi="Times New Roman" w:cs="Times New Roman"/>
          <w:sz w:val="28"/>
          <w:szCs w:val="28"/>
        </w:rPr>
        <w:t>о</w:t>
      </w:r>
      <w:r w:rsidR="00576D4C">
        <w:rPr>
          <w:rFonts w:ascii="Times New Roman" w:hAnsi="Times New Roman" w:cs="Times New Roman"/>
          <w:sz w:val="28"/>
          <w:szCs w:val="28"/>
        </w:rPr>
        <w:t>сударственного предприятия «Инфо-Система</w:t>
      </w:r>
      <w:r w:rsidR="00E14643">
        <w:rPr>
          <w:rFonts w:ascii="Times New Roman" w:hAnsi="Times New Roman" w:cs="Times New Roman"/>
          <w:sz w:val="28"/>
          <w:szCs w:val="28"/>
        </w:rPr>
        <w:t>»</w:t>
      </w:r>
      <w:r w:rsidRPr="00E25E35">
        <w:rPr>
          <w:rFonts w:ascii="Times New Roman" w:hAnsi="Times New Roman" w:cs="Times New Roman"/>
          <w:sz w:val="28"/>
          <w:szCs w:val="28"/>
        </w:rPr>
        <w:t xml:space="preserve"> при Государственном комитете информационных технологий и связи Кыргызской Республики согласно приложению</w:t>
      </w:r>
      <w:r w:rsidR="00EB4708">
        <w:rPr>
          <w:rFonts w:ascii="Times New Roman" w:hAnsi="Times New Roman" w:cs="Times New Roman"/>
          <w:sz w:val="28"/>
          <w:szCs w:val="28"/>
        </w:rPr>
        <w:t xml:space="preserve"> 1</w:t>
      </w:r>
      <w:r w:rsidRPr="00E25E35">
        <w:rPr>
          <w:rFonts w:ascii="Times New Roman" w:hAnsi="Times New Roman" w:cs="Times New Roman"/>
          <w:sz w:val="28"/>
          <w:szCs w:val="28"/>
        </w:rPr>
        <w:t>.</w:t>
      </w:r>
    </w:p>
    <w:p w14:paraId="705AEB9B" w14:textId="626AB225" w:rsidR="0014086F" w:rsidRPr="00E25E35" w:rsidRDefault="00867202" w:rsidP="00EC27D2">
      <w:pPr>
        <w:pStyle w:val="tkTekst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5E35">
        <w:rPr>
          <w:rFonts w:ascii="Times New Roman" w:hAnsi="Times New Roman" w:cs="Times New Roman"/>
          <w:sz w:val="28"/>
          <w:szCs w:val="28"/>
        </w:rPr>
        <w:t>3</w:t>
      </w:r>
      <w:r w:rsidR="0014086F" w:rsidRPr="00E25E35"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="00E720E9" w:rsidRPr="00E25E35">
        <w:rPr>
          <w:rFonts w:ascii="Times New Roman" w:hAnsi="Times New Roman" w:cs="Times New Roman"/>
          <w:sz w:val="28"/>
          <w:szCs w:val="28"/>
        </w:rPr>
        <w:t>г</w:t>
      </w:r>
      <w:r w:rsidR="00576D4C">
        <w:rPr>
          <w:rFonts w:ascii="Times New Roman" w:hAnsi="Times New Roman" w:cs="Times New Roman"/>
          <w:sz w:val="28"/>
          <w:szCs w:val="28"/>
        </w:rPr>
        <w:t>ос</w:t>
      </w:r>
      <w:r w:rsidR="00433FE1">
        <w:rPr>
          <w:rFonts w:ascii="Times New Roman" w:hAnsi="Times New Roman" w:cs="Times New Roman"/>
          <w:sz w:val="28"/>
          <w:szCs w:val="28"/>
        </w:rPr>
        <w:t>ударственное предприятие «Инфо-С</w:t>
      </w:r>
      <w:r w:rsidR="00576D4C">
        <w:rPr>
          <w:rFonts w:ascii="Times New Roman" w:hAnsi="Times New Roman" w:cs="Times New Roman"/>
          <w:sz w:val="28"/>
          <w:szCs w:val="28"/>
        </w:rPr>
        <w:t>истема</w:t>
      </w:r>
      <w:r w:rsidR="00E14643">
        <w:rPr>
          <w:rFonts w:ascii="Times New Roman" w:hAnsi="Times New Roman" w:cs="Times New Roman"/>
          <w:sz w:val="28"/>
          <w:szCs w:val="28"/>
        </w:rPr>
        <w:t>»</w:t>
      </w:r>
      <w:r w:rsidR="0014086F" w:rsidRPr="00E25E35">
        <w:rPr>
          <w:rFonts w:ascii="Times New Roman" w:hAnsi="Times New Roman" w:cs="Times New Roman"/>
          <w:sz w:val="28"/>
          <w:szCs w:val="28"/>
        </w:rPr>
        <w:t xml:space="preserve"> при Государственном комитете информационных технологий и связи Кыргызской Республики является правопреемником </w:t>
      </w:r>
      <w:r w:rsidR="00433FE1">
        <w:rPr>
          <w:rFonts w:ascii="Times New Roman" w:hAnsi="Times New Roman" w:cs="Times New Roman"/>
          <w:sz w:val="28"/>
          <w:szCs w:val="28"/>
        </w:rPr>
        <w:t>Г</w:t>
      </w:r>
      <w:r w:rsidR="00E14643">
        <w:rPr>
          <w:rFonts w:ascii="Times New Roman" w:hAnsi="Times New Roman" w:cs="Times New Roman"/>
          <w:sz w:val="28"/>
          <w:szCs w:val="28"/>
        </w:rPr>
        <w:t>осударственного учреждения «АйТи-сервис»</w:t>
      </w:r>
      <w:r w:rsidR="00576D4C">
        <w:rPr>
          <w:rFonts w:ascii="Times New Roman" w:hAnsi="Times New Roman" w:cs="Times New Roman"/>
          <w:sz w:val="28"/>
          <w:szCs w:val="28"/>
        </w:rPr>
        <w:t xml:space="preserve"> при Государственном комитете информационных технологий и связи</w:t>
      </w:r>
      <w:r w:rsidR="00916946" w:rsidRPr="00E25E35">
        <w:rPr>
          <w:rFonts w:ascii="Times New Roman" w:hAnsi="Times New Roman" w:cs="Times New Roman"/>
          <w:sz w:val="28"/>
          <w:szCs w:val="28"/>
        </w:rPr>
        <w:t xml:space="preserve"> Кыргызской Республики</w:t>
      </w:r>
      <w:r w:rsidR="0014086F" w:rsidRPr="00E25E35">
        <w:rPr>
          <w:rFonts w:ascii="Times New Roman" w:hAnsi="Times New Roman" w:cs="Times New Roman"/>
          <w:sz w:val="28"/>
          <w:szCs w:val="28"/>
        </w:rPr>
        <w:t>.</w:t>
      </w:r>
    </w:p>
    <w:p w14:paraId="5F1445A3" w14:textId="2CDE393D" w:rsidR="000B404F" w:rsidRPr="00E25E35" w:rsidRDefault="000B404F" w:rsidP="00EC27D2">
      <w:pPr>
        <w:pStyle w:val="tkTekst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5E35">
        <w:rPr>
          <w:rFonts w:ascii="Times New Roman" w:hAnsi="Times New Roman" w:cs="Times New Roman"/>
          <w:sz w:val="28"/>
          <w:szCs w:val="28"/>
        </w:rPr>
        <w:t>4. Государственному комитету информационных технологий и связи Кыргызской Республики:</w:t>
      </w:r>
    </w:p>
    <w:p w14:paraId="024C6955" w14:textId="77777777" w:rsidR="0094276A" w:rsidRDefault="000B404F" w:rsidP="00EC27D2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5E35">
        <w:rPr>
          <w:rFonts w:ascii="Times New Roman" w:hAnsi="Times New Roman" w:cs="Times New Roman"/>
          <w:sz w:val="28"/>
          <w:szCs w:val="28"/>
        </w:rPr>
        <w:t xml:space="preserve">- </w:t>
      </w:r>
      <w:r w:rsidR="009209A0">
        <w:rPr>
          <w:rFonts w:ascii="Times New Roman" w:hAnsi="Times New Roman" w:cs="Times New Roman"/>
          <w:sz w:val="28"/>
          <w:szCs w:val="28"/>
        </w:rPr>
        <w:t>привести свои решения в соответствие с настоящим постановлением</w:t>
      </w:r>
      <w:r w:rsidR="0094276A">
        <w:rPr>
          <w:rFonts w:ascii="Times New Roman" w:hAnsi="Times New Roman" w:cs="Times New Roman"/>
          <w:sz w:val="28"/>
          <w:szCs w:val="28"/>
        </w:rPr>
        <w:t>;</w:t>
      </w:r>
    </w:p>
    <w:p w14:paraId="6446B5B2" w14:textId="710F0A59" w:rsidR="000B404F" w:rsidRPr="00E25E35" w:rsidRDefault="0094276A" w:rsidP="00EC27D2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404F" w:rsidRPr="00E25E35">
        <w:rPr>
          <w:rFonts w:ascii="Times New Roman" w:hAnsi="Times New Roman" w:cs="Times New Roman"/>
          <w:sz w:val="28"/>
          <w:szCs w:val="28"/>
        </w:rPr>
        <w:t>принять необходимые меры, вытекающие из настоящего постановления;</w:t>
      </w:r>
    </w:p>
    <w:p w14:paraId="077628A7" w14:textId="31B1B3A2" w:rsidR="00E25E35" w:rsidRPr="00AC5B3E" w:rsidRDefault="00E25E35" w:rsidP="00EC27D2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5E3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C5B3E">
        <w:rPr>
          <w:rFonts w:ascii="Times New Roman" w:hAnsi="Times New Roman" w:cs="Times New Roman"/>
          <w:sz w:val="28"/>
          <w:szCs w:val="28"/>
        </w:rPr>
        <w:t>трехмесячный срок утвердить передаточные акты реорганизуемых юридических лиц, указанных в пункте 1 настоящего постановления;</w:t>
      </w:r>
    </w:p>
    <w:p w14:paraId="094526DF" w14:textId="6F81443A" w:rsidR="0022149A" w:rsidRPr="00AC5B3E" w:rsidRDefault="0022149A" w:rsidP="00EC27D2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C5B3E">
        <w:rPr>
          <w:rFonts w:ascii="Times New Roman" w:hAnsi="Times New Roman" w:cs="Times New Roman"/>
          <w:sz w:val="28"/>
          <w:szCs w:val="28"/>
        </w:rPr>
        <w:t>- провести процедуры государственной перерегистрации в регистрирующем органе.</w:t>
      </w:r>
    </w:p>
    <w:p w14:paraId="07DD5BC4" w14:textId="579A218B" w:rsidR="0022149A" w:rsidRPr="00AC5B3E" w:rsidRDefault="00D479E9" w:rsidP="00EC27D2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576D4C">
        <w:rPr>
          <w:rFonts w:ascii="Times New Roman" w:hAnsi="Times New Roman" w:cs="Times New Roman"/>
          <w:sz w:val="28"/>
          <w:szCs w:val="28"/>
        </w:rPr>
        <w:t xml:space="preserve">. Внести в постановление Правительства Кыргызской Республики </w:t>
      </w:r>
      <w:r>
        <w:rPr>
          <w:rFonts w:ascii="Times New Roman" w:hAnsi="Times New Roman" w:cs="Times New Roman"/>
          <w:sz w:val="28"/>
          <w:szCs w:val="28"/>
        </w:rPr>
        <w:br/>
      </w:r>
      <w:r w:rsidR="00576D4C">
        <w:rPr>
          <w:rFonts w:ascii="Times New Roman" w:hAnsi="Times New Roman" w:cs="Times New Roman"/>
          <w:sz w:val="28"/>
          <w:szCs w:val="28"/>
        </w:rPr>
        <w:t xml:space="preserve">«О вопросах Государственного комитета информационных технологий и связи </w:t>
      </w:r>
      <w:r w:rsidR="00576D4C" w:rsidRPr="00AC5B3E">
        <w:rPr>
          <w:rFonts w:ascii="Times New Roman" w:hAnsi="Times New Roman" w:cs="Times New Roman"/>
          <w:sz w:val="28"/>
          <w:szCs w:val="28"/>
        </w:rPr>
        <w:t xml:space="preserve">Кыргызской Республики» от </w:t>
      </w:r>
      <w:r w:rsidR="0022149A" w:rsidRPr="00AC5B3E">
        <w:rPr>
          <w:rFonts w:ascii="Times New Roman" w:hAnsi="Times New Roman" w:cs="Times New Roman"/>
          <w:sz w:val="28"/>
          <w:szCs w:val="28"/>
        </w:rPr>
        <w:t>15 июля 2016 года № 402 следующее изменение</w:t>
      </w:r>
      <w:r w:rsidR="00576D4C" w:rsidRPr="00AC5B3E">
        <w:rPr>
          <w:rFonts w:ascii="Times New Roman" w:hAnsi="Times New Roman" w:cs="Times New Roman"/>
          <w:sz w:val="28"/>
          <w:szCs w:val="28"/>
        </w:rPr>
        <w:t>:</w:t>
      </w:r>
    </w:p>
    <w:p w14:paraId="6A195F1F" w14:textId="39C41F58" w:rsidR="0022149A" w:rsidRPr="00AC5B3E" w:rsidRDefault="0022149A" w:rsidP="00EC27D2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C5B3E">
        <w:rPr>
          <w:rFonts w:ascii="Times New Roman" w:hAnsi="Times New Roman" w:cs="Times New Roman"/>
          <w:sz w:val="28"/>
          <w:szCs w:val="28"/>
        </w:rPr>
        <w:t xml:space="preserve">- схему управления Государственного комитета информационных технологий и связи Кыргызской Республики, утвержденную вышеуказанным постановлением, изложить в редакции </w:t>
      </w:r>
      <w:r w:rsidR="00611D26" w:rsidRPr="00AC5B3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EB4708" w:rsidRPr="00AC5B3E">
        <w:rPr>
          <w:rFonts w:ascii="Times New Roman" w:hAnsi="Times New Roman" w:cs="Times New Roman"/>
          <w:sz w:val="28"/>
          <w:szCs w:val="28"/>
        </w:rPr>
        <w:t xml:space="preserve">2 </w:t>
      </w:r>
      <w:r w:rsidR="00611D26" w:rsidRPr="00AC5B3E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14:paraId="12F11B36" w14:textId="32411ABF" w:rsidR="00EA034A" w:rsidRPr="00AC5B3E" w:rsidRDefault="00D479E9" w:rsidP="00EC27D2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A034A" w:rsidRPr="00AC5B3E">
        <w:rPr>
          <w:rFonts w:ascii="Times New Roman" w:hAnsi="Times New Roman" w:cs="Times New Roman"/>
          <w:sz w:val="28"/>
          <w:szCs w:val="28"/>
        </w:rPr>
        <w:t xml:space="preserve">. Внести в постановление Правительства Кыргызской Республики </w:t>
      </w:r>
      <w:r w:rsidR="00433FE1">
        <w:rPr>
          <w:rFonts w:ascii="Times New Roman" w:hAnsi="Times New Roman" w:cs="Times New Roman"/>
          <w:sz w:val="28"/>
          <w:szCs w:val="28"/>
        </w:rPr>
        <w:br/>
      </w:r>
      <w:r w:rsidR="00EA034A" w:rsidRPr="00AC5B3E">
        <w:rPr>
          <w:rFonts w:ascii="Times New Roman" w:hAnsi="Times New Roman" w:cs="Times New Roman"/>
          <w:sz w:val="28"/>
          <w:szCs w:val="28"/>
        </w:rPr>
        <w:t>«О преобразовании государственного учреждения «Инфо-Система» при Государственном комитете информационных технологий и связи Кыргызской Республики в государственное предприятие «Инфо-Система» при Государственном комитете информационных технологи</w:t>
      </w:r>
      <w:r w:rsidR="00611D26" w:rsidRPr="00AC5B3E">
        <w:rPr>
          <w:rFonts w:ascii="Times New Roman" w:hAnsi="Times New Roman" w:cs="Times New Roman"/>
          <w:sz w:val="28"/>
          <w:szCs w:val="28"/>
        </w:rPr>
        <w:t>й и связи Кыргызской Республики</w:t>
      </w:r>
      <w:r w:rsidR="00EA034A" w:rsidRPr="00AC5B3E">
        <w:rPr>
          <w:rFonts w:ascii="Times New Roman" w:hAnsi="Times New Roman" w:cs="Times New Roman"/>
          <w:sz w:val="28"/>
          <w:szCs w:val="28"/>
        </w:rPr>
        <w:t>» от 2</w:t>
      </w:r>
      <w:r w:rsidR="00611D26" w:rsidRPr="00AC5B3E">
        <w:rPr>
          <w:rFonts w:ascii="Times New Roman" w:hAnsi="Times New Roman" w:cs="Times New Roman"/>
          <w:sz w:val="28"/>
          <w:szCs w:val="28"/>
        </w:rPr>
        <w:t>9 марта 2017 года № 187 следующее изменение</w:t>
      </w:r>
      <w:r w:rsidR="00EA034A" w:rsidRPr="00AC5B3E">
        <w:rPr>
          <w:rFonts w:ascii="Times New Roman" w:hAnsi="Times New Roman" w:cs="Times New Roman"/>
          <w:sz w:val="28"/>
          <w:szCs w:val="28"/>
        </w:rPr>
        <w:t>:</w:t>
      </w:r>
    </w:p>
    <w:p w14:paraId="0D5B81AA" w14:textId="21790B01" w:rsidR="00EA034A" w:rsidRPr="00AC5B3E" w:rsidRDefault="00EA034A" w:rsidP="00EC27D2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C5B3E">
        <w:rPr>
          <w:rFonts w:ascii="Times New Roman" w:hAnsi="Times New Roman" w:cs="Times New Roman"/>
          <w:sz w:val="28"/>
          <w:szCs w:val="28"/>
        </w:rPr>
        <w:t>- пункт 2 признать утратившим силу.</w:t>
      </w:r>
    </w:p>
    <w:p w14:paraId="428456B9" w14:textId="06ABDB0C" w:rsidR="00611D26" w:rsidRPr="00AC5B3E" w:rsidRDefault="00D479E9" w:rsidP="00EC27D2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25E35" w:rsidRPr="00AC5B3E">
        <w:rPr>
          <w:rFonts w:ascii="Times New Roman" w:hAnsi="Times New Roman" w:cs="Times New Roman"/>
          <w:sz w:val="28"/>
          <w:szCs w:val="28"/>
        </w:rPr>
        <w:t xml:space="preserve">. </w:t>
      </w:r>
      <w:r w:rsidR="00611D26" w:rsidRPr="00AC5B3E">
        <w:rPr>
          <w:rFonts w:ascii="Times New Roman" w:hAnsi="Times New Roman" w:cs="Times New Roman"/>
          <w:sz w:val="28"/>
          <w:szCs w:val="28"/>
        </w:rPr>
        <w:t xml:space="preserve">Внести в постановление Правительства Кыргызской Республики </w:t>
      </w:r>
      <w:r w:rsidR="00433FE1">
        <w:rPr>
          <w:rFonts w:ascii="Times New Roman" w:hAnsi="Times New Roman" w:cs="Times New Roman"/>
          <w:sz w:val="28"/>
          <w:szCs w:val="28"/>
        </w:rPr>
        <w:br/>
      </w:r>
      <w:r w:rsidR="00611D26" w:rsidRPr="00AC5B3E">
        <w:rPr>
          <w:rFonts w:ascii="Times New Roman" w:hAnsi="Times New Roman" w:cs="Times New Roman"/>
          <w:sz w:val="28"/>
          <w:szCs w:val="28"/>
        </w:rPr>
        <w:t>«О передаче Государственного учреждения «АйТи-сервис» при Государственной налоговой службе при Правительстве Кыргызской Республики в ведение Государственного комитета информационных технологий и связи Кыргызской Республики» от 6 декабря 2019 года № 669 следующее изменение:</w:t>
      </w:r>
    </w:p>
    <w:p w14:paraId="10C173D6" w14:textId="4BD1FAFA" w:rsidR="00611D26" w:rsidRPr="00AC5B3E" w:rsidRDefault="00611D26" w:rsidP="00EC27D2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C5B3E">
        <w:rPr>
          <w:rFonts w:ascii="Times New Roman" w:hAnsi="Times New Roman" w:cs="Times New Roman"/>
          <w:sz w:val="28"/>
          <w:szCs w:val="28"/>
        </w:rPr>
        <w:t>- пункт 2 признать утратившим силу.</w:t>
      </w:r>
    </w:p>
    <w:p w14:paraId="7790F8CD" w14:textId="50943E02" w:rsidR="0014086F" w:rsidRPr="001070DD" w:rsidRDefault="00D479E9" w:rsidP="00EC27D2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4086F" w:rsidRPr="00AC5B3E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14086F" w:rsidRPr="001070DD">
        <w:rPr>
          <w:rFonts w:ascii="Times New Roman" w:hAnsi="Times New Roman" w:cs="Times New Roman"/>
          <w:sz w:val="28"/>
          <w:szCs w:val="28"/>
        </w:rPr>
        <w:t xml:space="preserve">возложить на отдел </w:t>
      </w:r>
      <w:r w:rsidR="001070DD">
        <w:rPr>
          <w:rFonts w:ascii="Times New Roman" w:hAnsi="Times New Roman" w:cs="Times New Roman"/>
          <w:sz w:val="28"/>
          <w:szCs w:val="28"/>
        </w:rPr>
        <w:t>цифровой трансформации</w:t>
      </w:r>
      <w:r w:rsidR="0014086F" w:rsidRPr="001070DD">
        <w:rPr>
          <w:rFonts w:ascii="Times New Roman" w:hAnsi="Times New Roman" w:cs="Times New Roman"/>
          <w:sz w:val="28"/>
          <w:szCs w:val="28"/>
        </w:rPr>
        <w:t xml:space="preserve"> Аппарата Правительства Кыргызской Республики.</w:t>
      </w:r>
    </w:p>
    <w:p w14:paraId="647F3CE7" w14:textId="6B240077" w:rsidR="00867202" w:rsidRPr="001070DD" w:rsidRDefault="00D479E9" w:rsidP="00EC27D2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4086F" w:rsidRPr="001070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 истечении десяти дней со дня официального опубликования.</w:t>
      </w:r>
    </w:p>
    <w:p w14:paraId="32CD07E0" w14:textId="7EB3FCF4" w:rsidR="00E25E35" w:rsidRDefault="00E25E35" w:rsidP="00EC27D2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</w:p>
    <w:p w14:paraId="143534ED" w14:textId="37E8884C" w:rsidR="00E25E35" w:rsidRDefault="00E25E35" w:rsidP="00EC27D2">
      <w:pPr>
        <w:pStyle w:val="tkTekst"/>
        <w:spacing w:after="0"/>
        <w:ind w:firstLine="0"/>
        <w:rPr>
          <w:rFonts w:ascii="Times New Roman" w:hAnsi="Times New Roman" w:cs="Times New Roman"/>
          <w:sz w:val="24"/>
          <w:szCs w:val="24"/>
        </w:rPr>
      </w:pPr>
    </w:p>
    <w:p w14:paraId="6D211199" w14:textId="77777777" w:rsidR="00EC27D2" w:rsidRDefault="00EC27D2" w:rsidP="00EC27D2">
      <w:pPr>
        <w:pStyle w:val="tkTekst"/>
        <w:spacing w:after="0"/>
        <w:ind w:firstLine="0"/>
        <w:rPr>
          <w:rFonts w:ascii="Times New Roman" w:hAnsi="Times New Roman" w:cs="Times New Roman"/>
          <w:sz w:val="24"/>
          <w:szCs w:val="24"/>
        </w:rPr>
      </w:pPr>
    </w:p>
    <w:p w14:paraId="010FF67A" w14:textId="4E06555D" w:rsidR="001070DD" w:rsidRPr="001070DD" w:rsidRDefault="001070DD" w:rsidP="00EC27D2">
      <w:pPr>
        <w:spacing w:after="0" w:line="240" w:lineRule="auto"/>
        <w:contextualSpacing/>
        <w:rPr>
          <w:rFonts w:ascii="Times New Roman" w:eastAsia="Calibri" w:hAnsi="Times New Roman" w:cs="Times New Roman"/>
          <w:bCs w:val="0"/>
          <w:i w:val="0"/>
          <w:iCs w:val="0"/>
          <w:sz w:val="28"/>
          <w:szCs w:val="28"/>
          <w:lang w:eastAsia="en-US"/>
        </w:rPr>
      </w:pPr>
      <w:r w:rsidRPr="001070DD">
        <w:rPr>
          <w:rFonts w:ascii="Times New Roman" w:eastAsia="Calibri" w:hAnsi="Times New Roman" w:cs="Times New Roman"/>
          <w:bCs w:val="0"/>
          <w:i w:val="0"/>
          <w:iCs w:val="0"/>
          <w:sz w:val="28"/>
          <w:szCs w:val="28"/>
          <w:lang w:eastAsia="en-US"/>
        </w:rPr>
        <w:t>Премьер-министр</w:t>
      </w:r>
      <w:r w:rsidR="00D479E9">
        <w:rPr>
          <w:rFonts w:ascii="Times New Roman" w:eastAsia="Calibri" w:hAnsi="Times New Roman" w:cs="Times New Roman"/>
          <w:bCs w:val="0"/>
          <w:i w:val="0"/>
          <w:iCs w:val="0"/>
          <w:sz w:val="28"/>
          <w:szCs w:val="28"/>
          <w:lang w:eastAsia="en-US"/>
        </w:rPr>
        <w:tab/>
      </w:r>
      <w:r w:rsidR="00D479E9">
        <w:rPr>
          <w:rFonts w:ascii="Times New Roman" w:eastAsia="Calibri" w:hAnsi="Times New Roman" w:cs="Times New Roman"/>
          <w:bCs w:val="0"/>
          <w:i w:val="0"/>
          <w:iCs w:val="0"/>
          <w:sz w:val="28"/>
          <w:szCs w:val="28"/>
          <w:lang w:eastAsia="en-US"/>
        </w:rPr>
        <w:tab/>
      </w:r>
      <w:r w:rsidR="00D479E9">
        <w:rPr>
          <w:rFonts w:ascii="Times New Roman" w:eastAsia="Calibri" w:hAnsi="Times New Roman" w:cs="Times New Roman"/>
          <w:bCs w:val="0"/>
          <w:i w:val="0"/>
          <w:iCs w:val="0"/>
          <w:sz w:val="28"/>
          <w:szCs w:val="28"/>
          <w:lang w:eastAsia="en-US"/>
        </w:rPr>
        <w:tab/>
      </w:r>
      <w:r w:rsidR="00D479E9">
        <w:rPr>
          <w:rFonts w:ascii="Times New Roman" w:eastAsia="Calibri" w:hAnsi="Times New Roman" w:cs="Times New Roman"/>
          <w:bCs w:val="0"/>
          <w:i w:val="0"/>
          <w:iCs w:val="0"/>
          <w:sz w:val="28"/>
          <w:szCs w:val="28"/>
          <w:lang w:eastAsia="en-US"/>
        </w:rPr>
        <w:tab/>
      </w:r>
      <w:r w:rsidR="00D479E9">
        <w:rPr>
          <w:rFonts w:ascii="Times New Roman" w:eastAsia="Calibri" w:hAnsi="Times New Roman" w:cs="Times New Roman"/>
          <w:bCs w:val="0"/>
          <w:i w:val="0"/>
          <w:iCs w:val="0"/>
          <w:sz w:val="28"/>
          <w:szCs w:val="28"/>
          <w:lang w:eastAsia="en-US"/>
        </w:rPr>
        <w:tab/>
      </w:r>
      <w:r w:rsidR="00D479E9">
        <w:rPr>
          <w:rFonts w:ascii="Times New Roman" w:eastAsia="Calibri" w:hAnsi="Times New Roman" w:cs="Times New Roman"/>
          <w:bCs w:val="0"/>
          <w:i w:val="0"/>
          <w:iCs w:val="0"/>
          <w:sz w:val="28"/>
          <w:szCs w:val="28"/>
          <w:lang w:eastAsia="en-US"/>
        </w:rPr>
        <w:tab/>
        <w:t xml:space="preserve">  </w:t>
      </w:r>
      <w:r w:rsidR="0029277C">
        <w:rPr>
          <w:rFonts w:ascii="Times New Roman" w:eastAsia="Calibri" w:hAnsi="Times New Roman" w:cs="Times New Roman"/>
          <w:bCs w:val="0"/>
          <w:i w:val="0"/>
          <w:iCs w:val="0"/>
          <w:sz w:val="28"/>
          <w:szCs w:val="28"/>
          <w:lang w:eastAsia="en-US"/>
        </w:rPr>
        <w:t xml:space="preserve">  </w:t>
      </w:r>
      <w:bookmarkStart w:id="0" w:name="_GoBack"/>
      <w:bookmarkEnd w:id="0"/>
      <w:r w:rsidR="00D479E9">
        <w:rPr>
          <w:rFonts w:ascii="Times New Roman" w:eastAsia="Calibri" w:hAnsi="Times New Roman" w:cs="Times New Roman"/>
          <w:bCs w:val="0"/>
          <w:i w:val="0"/>
          <w:iCs w:val="0"/>
          <w:sz w:val="28"/>
          <w:szCs w:val="28"/>
          <w:lang w:eastAsia="en-US"/>
        </w:rPr>
        <w:t xml:space="preserve">    </w:t>
      </w:r>
      <w:r w:rsidR="0029277C">
        <w:rPr>
          <w:rFonts w:ascii="Times New Roman" w:eastAsia="Calibri" w:hAnsi="Times New Roman" w:cs="Times New Roman"/>
          <w:bCs w:val="0"/>
          <w:i w:val="0"/>
          <w:iCs w:val="0"/>
          <w:sz w:val="28"/>
          <w:szCs w:val="28"/>
          <w:lang w:eastAsia="en-US"/>
        </w:rPr>
        <w:t>М.Д.</w:t>
      </w:r>
      <w:r w:rsidRPr="001070DD">
        <w:rPr>
          <w:rFonts w:ascii="Times New Roman" w:eastAsia="Calibri" w:hAnsi="Times New Roman" w:cs="Times New Roman"/>
          <w:bCs w:val="0"/>
          <w:i w:val="0"/>
          <w:iCs w:val="0"/>
          <w:sz w:val="28"/>
          <w:szCs w:val="28"/>
          <w:lang w:eastAsia="en-US"/>
        </w:rPr>
        <w:t>Абылгазиев</w:t>
      </w:r>
    </w:p>
    <w:p w14:paraId="6EC192CA" w14:textId="77777777" w:rsidR="001070DD" w:rsidRPr="00E25E35" w:rsidRDefault="001070DD" w:rsidP="00EC27D2">
      <w:pPr>
        <w:pStyle w:val="tkTekst"/>
        <w:spacing w:after="0"/>
        <w:ind w:firstLine="0"/>
        <w:rPr>
          <w:rFonts w:ascii="Times New Roman" w:hAnsi="Times New Roman" w:cs="Times New Roman"/>
          <w:sz w:val="24"/>
          <w:szCs w:val="24"/>
        </w:rPr>
      </w:pPr>
    </w:p>
    <w:sectPr w:rsidR="001070DD" w:rsidRPr="00E25E35" w:rsidSect="00D479E9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989075" w14:textId="77777777" w:rsidR="00863A2F" w:rsidRDefault="00863A2F" w:rsidP="001070DD">
      <w:pPr>
        <w:spacing w:after="0" w:line="240" w:lineRule="auto"/>
      </w:pPr>
      <w:r>
        <w:separator/>
      </w:r>
    </w:p>
  </w:endnote>
  <w:endnote w:type="continuationSeparator" w:id="0">
    <w:p w14:paraId="65F2F026" w14:textId="77777777" w:rsidR="00863A2F" w:rsidRDefault="00863A2F" w:rsidP="00107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EAA299" w14:textId="77777777" w:rsidR="00863A2F" w:rsidRDefault="00863A2F" w:rsidP="001070DD">
      <w:pPr>
        <w:spacing w:after="0" w:line="240" w:lineRule="auto"/>
      </w:pPr>
      <w:r>
        <w:separator/>
      </w:r>
    </w:p>
  </w:footnote>
  <w:footnote w:type="continuationSeparator" w:id="0">
    <w:p w14:paraId="2F76C98C" w14:textId="77777777" w:rsidR="00863A2F" w:rsidRDefault="00863A2F" w:rsidP="00107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1D2449"/>
    <w:multiLevelType w:val="hybridMultilevel"/>
    <w:tmpl w:val="902457A0"/>
    <w:lvl w:ilvl="0" w:tplc="B72CA2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B1"/>
    <w:rsid w:val="000B404F"/>
    <w:rsid w:val="000D10B4"/>
    <w:rsid w:val="000D35F2"/>
    <w:rsid w:val="001070DD"/>
    <w:rsid w:val="0014086F"/>
    <w:rsid w:val="0022149A"/>
    <w:rsid w:val="002752A7"/>
    <w:rsid w:val="0029277C"/>
    <w:rsid w:val="002A2B64"/>
    <w:rsid w:val="002B198A"/>
    <w:rsid w:val="002E1480"/>
    <w:rsid w:val="00302C9B"/>
    <w:rsid w:val="0033448C"/>
    <w:rsid w:val="003C6234"/>
    <w:rsid w:val="003E7540"/>
    <w:rsid w:val="00433FE1"/>
    <w:rsid w:val="00470B43"/>
    <w:rsid w:val="004817C8"/>
    <w:rsid w:val="004B5BC1"/>
    <w:rsid w:val="004D685F"/>
    <w:rsid w:val="0050308E"/>
    <w:rsid w:val="00531031"/>
    <w:rsid w:val="00576D4C"/>
    <w:rsid w:val="005C72A4"/>
    <w:rsid w:val="005D74C5"/>
    <w:rsid w:val="00611D26"/>
    <w:rsid w:val="00637B75"/>
    <w:rsid w:val="006D0173"/>
    <w:rsid w:val="00742BC0"/>
    <w:rsid w:val="00756442"/>
    <w:rsid w:val="00774392"/>
    <w:rsid w:val="007D79EA"/>
    <w:rsid w:val="00815709"/>
    <w:rsid w:val="00863A2F"/>
    <w:rsid w:val="008652B2"/>
    <w:rsid w:val="00867202"/>
    <w:rsid w:val="00875227"/>
    <w:rsid w:val="00886032"/>
    <w:rsid w:val="008B10E9"/>
    <w:rsid w:val="008F62C2"/>
    <w:rsid w:val="00916946"/>
    <w:rsid w:val="009209A0"/>
    <w:rsid w:val="0094276A"/>
    <w:rsid w:val="009E2A1D"/>
    <w:rsid w:val="009E6E9B"/>
    <w:rsid w:val="00AC5B3E"/>
    <w:rsid w:val="00B866C9"/>
    <w:rsid w:val="00B95F6C"/>
    <w:rsid w:val="00BB5B68"/>
    <w:rsid w:val="00BD5C43"/>
    <w:rsid w:val="00C6384A"/>
    <w:rsid w:val="00D479E9"/>
    <w:rsid w:val="00DE32EC"/>
    <w:rsid w:val="00DE7BB1"/>
    <w:rsid w:val="00E14643"/>
    <w:rsid w:val="00E25E35"/>
    <w:rsid w:val="00E47B85"/>
    <w:rsid w:val="00E52E90"/>
    <w:rsid w:val="00E720E9"/>
    <w:rsid w:val="00EA034A"/>
    <w:rsid w:val="00EB4708"/>
    <w:rsid w:val="00EC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DC9B7"/>
  <w15:chartTrackingRefBased/>
  <w15:docId w15:val="{BDAB05C3-753D-4BC5-A7E8-B4770C30A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86F"/>
    <w:pPr>
      <w:spacing w:after="200" w:line="276" w:lineRule="auto"/>
    </w:pPr>
    <w:rPr>
      <w:rFonts w:ascii="Calibri" w:eastAsiaTheme="minorEastAsia" w:hAnsi="Calibri" w:cs="Calibri"/>
      <w:b/>
      <w:bCs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086F"/>
    <w:rPr>
      <w:strike w:val="0"/>
      <w:dstrike w:val="0"/>
      <w:color w:val="000000"/>
      <w:u w:val="none"/>
      <w:effect w:val="none"/>
    </w:rPr>
  </w:style>
  <w:style w:type="paragraph" w:customStyle="1" w:styleId="tkKomentarij">
    <w:name w:val="_Комментарий (tkKomentarij)"/>
    <w:basedOn w:val="a"/>
    <w:rsid w:val="0014086F"/>
    <w:pPr>
      <w:spacing w:after="60"/>
      <w:ind w:firstLine="567"/>
      <w:jc w:val="both"/>
    </w:pPr>
    <w:rPr>
      <w:rFonts w:ascii="Arial" w:hAnsi="Arial" w:cs="Arial"/>
      <w:b w:val="0"/>
      <w:bCs w:val="0"/>
      <w:color w:val="006600"/>
      <w:sz w:val="20"/>
      <w:szCs w:val="20"/>
    </w:rPr>
  </w:style>
  <w:style w:type="paragraph" w:customStyle="1" w:styleId="tkNazvanie">
    <w:name w:val="_Название (tkNazvanie)"/>
    <w:basedOn w:val="a"/>
    <w:rsid w:val="0014086F"/>
    <w:pPr>
      <w:spacing w:before="400" w:after="400"/>
      <w:ind w:left="1134" w:right="1134"/>
      <w:jc w:val="center"/>
    </w:pPr>
    <w:rPr>
      <w:rFonts w:ascii="Arial" w:hAnsi="Arial" w:cs="Arial"/>
      <w:i w:val="0"/>
      <w:iCs w:val="0"/>
      <w:sz w:val="24"/>
      <w:szCs w:val="24"/>
    </w:rPr>
  </w:style>
  <w:style w:type="paragraph" w:customStyle="1" w:styleId="tkPodpis">
    <w:name w:val="_Подпись (tkPodpis)"/>
    <w:basedOn w:val="a"/>
    <w:rsid w:val="0014086F"/>
    <w:pPr>
      <w:spacing w:after="60"/>
    </w:pPr>
    <w:rPr>
      <w:rFonts w:ascii="Arial" w:hAnsi="Arial" w:cs="Arial"/>
      <w:i w:val="0"/>
      <w:iCs w:val="0"/>
      <w:sz w:val="20"/>
      <w:szCs w:val="20"/>
    </w:rPr>
  </w:style>
  <w:style w:type="paragraph" w:customStyle="1" w:styleId="tkRekvizit">
    <w:name w:val="_Реквизит (tkRekvizit)"/>
    <w:basedOn w:val="a"/>
    <w:rsid w:val="0014086F"/>
    <w:pPr>
      <w:spacing w:before="200"/>
      <w:jc w:val="center"/>
    </w:pPr>
    <w:rPr>
      <w:rFonts w:ascii="Arial" w:hAnsi="Arial" w:cs="Arial"/>
      <w:b w:val="0"/>
      <w:bCs w:val="0"/>
      <w:sz w:val="20"/>
      <w:szCs w:val="20"/>
    </w:rPr>
  </w:style>
  <w:style w:type="paragraph" w:customStyle="1" w:styleId="tkTekst">
    <w:name w:val="_Текст обычный (tkTekst)"/>
    <w:basedOn w:val="a"/>
    <w:rsid w:val="0014086F"/>
    <w:pPr>
      <w:spacing w:after="60"/>
      <w:ind w:firstLine="567"/>
      <w:jc w:val="both"/>
    </w:pPr>
    <w:rPr>
      <w:rFonts w:ascii="Arial" w:hAnsi="Arial" w:cs="Arial"/>
      <w:b w:val="0"/>
      <w:bCs w:val="0"/>
      <w:i w:val="0"/>
      <w:iCs w:val="0"/>
      <w:sz w:val="20"/>
      <w:szCs w:val="20"/>
    </w:rPr>
  </w:style>
  <w:style w:type="paragraph" w:customStyle="1" w:styleId="tkForma">
    <w:name w:val="_Форма (tkForma)"/>
    <w:basedOn w:val="a"/>
    <w:rsid w:val="0014086F"/>
    <w:pPr>
      <w:ind w:left="1134" w:right="1134"/>
      <w:jc w:val="center"/>
    </w:pPr>
    <w:rPr>
      <w:rFonts w:ascii="Arial" w:hAnsi="Arial" w:cs="Arial"/>
      <w:i w:val="0"/>
      <w:iCs w:val="0"/>
      <w:caps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07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70DD"/>
    <w:rPr>
      <w:rFonts w:ascii="Calibri" w:eastAsiaTheme="minorEastAsia" w:hAnsi="Calibri" w:cs="Calibri"/>
      <w:b/>
      <w:bCs/>
      <w:i/>
      <w:iCs/>
      <w:lang w:eastAsia="ru-RU"/>
    </w:rPr>
  </w:style>
  <w:style w:type="paragraph" w:styleId="a6">
    <w:name w:val="footer"/>
    <w:basedOn w:val="a"/>
    <w:link w:val="a7"/>
    <w:uiPriority w:val="99"/>
    <w:unhideWhenUsed/>
    <w:rsid w:val="00107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70DD"/>
    <w:rPr>
      <w:rFonts w:ascii="Calibri" w:eastAsiaTheme="minorEastAsia" w:hAnsi="Calibri" w:cs="Calibri"/>
      <w:b/>
      <w:bCs/>
      <w:i/>
      <w:iCs/>
      <w:lang w:eastAsia="ru-RU"/>
    </w:rPr>
  </w:style>
  <w:style w:type="character" w:styleId="a8">
    <w:name w:val="Strong"/>
    <w:basedOn w:val="a0"/>
    <w:uiPriority w:val="22"/>
    <w:qFormat/>
    <w:rsid w:val="0022149A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C5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C5B3E"/>
    <w:rPr>
      <w:rFonts w:ascii="Segoe UI" w:eastAsiaTheme="minorEastAsia" w:hAnsi="Segoe UI" w:cs="Segoe UI"/>
      <w:b/>
      <w:bCs/>
      <w:i/>
      <w:i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113385" TargetMode="External"/><Relationship Id="rId3" Type="http://schemas.openxmlformats.org/officeDocument/2006/relationships/settings" Target="settings.xml"/><Relationship Id="rId7" Type="http://schemas.openxmlformats.org/officeDocument/2006/relationships/hyperlink" Target="toktom://db/1133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GRATA</dc:creator>
  <cp:keywords/>
  <dc:description/>
  <cp:lastModifiedBy>Ильина Жанна</cp:lastModifiedBy>
  <cp:revision>3</cp:revision>
  <cp:lastPrinted>2020-03-19T08:56:00Z</cp:lastPrinted>
  <dcterms:created xsi:type="dcterms:W3CDTF">2020-03-19T05:58:00Z</dcterms:created>
  <dcterms:modified xsi:type="dcterms:W3CDTF">2020-03-19T11:44:00Z</dcterms:modified>
</cp:coreProperties>
</file>